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8B" w:rsidRDefault="00E95E8B" w:rsidP="00E95E8B">
      <w:pPr>
        <w:pStyle w:val="Default"/>
      </w:pPr>
    </w:p>
    <w:p w:rsidR="00E95E8B" w:rsidRDefault="00E95E8B" w:rsidP="00E95E8B">
      <w:pPr>
        <w:pStyle w:val="Default"/>
        <w:rPr>
          <w:sz w:val="23"/>
          <w:szCs w:val="23"/>
        </w:rPr>
      </w:pPr>
      <w:r>
        <w:t xml:space="preserve"> </w:t>
      </w:r>
      <w:r>
        <w:rPr>
          <w:sz w:val="23"/>
          <w:szCs w:val="23"/>
        </w:rPr>
        <w:t xml:space="preserve">Volič je povinný preukázať sa pred hlasovaním preukazom totožnosti. Po preukázaní totožnosti a po zázname v zozname voličov dostane volič vo volebnej miestnosti od okrskovej volebnej komisie prázdnu obálku opatrenú odtlačkom úradnej pečiatky obce a dva hlasovacie lístky. Hlasovací lístok pre voľby starostu obce, hlasovací lístok pre voľby poslancov obecného zastupiteľstva. </w:t>
      </w:r>
    </w:p>
    <w:p w:rsidR="00E95E8B" w:rsidRDefault="00E95E8B" w:rsidP="00E95E8B">
      <w:pPr>
        <w:pStyle w:val="Default"/>
        <w:rPr>
          <w:sz w:val="23"/>
          <w:szCs w:val="23"/>
        </w:rPr>
      </w:pPr>
      <w:r>
        <w:rPr>
          <w:sz w:val="23"/>
          <w:szCs w:val="23"/>
        </w:rPr>
        <w:t xml:space="preserve">Po prevzatí obálky a hlasovacích lístkov vstúpi volič do priestoru určeného na úpravu hlasovacích lístkov, t.j. na odovzdanie hlasu vybraným kandidátom - zakrúžkovaním ich poradového čísla. </w:t>
      </w:r>
    </w:p>
    <w:p w:rsidR="00E95E8B" w:rsidRDefault="00E95E8B" w:rsidP="00E95E8B">
      <w:pPr>
        <w:pStyle w:val="Default"/>
        <w:rPr>
          <w:sz w:val="23"/>
          <w:szCs w:val="23"/>
        </w:rPr>
      </w:pPr>
      <w:r>
        <w:rPr>
          <w:b/>
          <w:bCs/>
          <w:sz w:val="23"/>
          <w:szCs w:val="23"/>
        </w:rPr>
        <w:t xml:space="preserve">Na hlasovacom lístku pre voľby starostu obce zakrúžkuje volič poradové číslo len jedného kandidáta. </w:t>
      </w:r>
    </w:p>
    <w:p w:rsidR="00E95E8B" w:rsidRDefault="00E95E8B" w:rsidP="00E95E8B">
      <w:pPr>
        <w:pStyle w:val="Default"/>
        <w:rPr>
          <w:sz w:val="23"/>
          <w:szCs w:val="23"/>
        </w:rPr>
      </w:pPr>
      <w:r>
        <w:rPr>
          <w:b/>
          <w:bCs/>
          <w:sz w:val="23"/>
          <w:szCs w:val="23"/>
        </w:rPr>
        <w:t xml:space="preserve">Na hlasovacom lístku pre voľby poslancov obecného zakrúžkuje volič poradové čísla jednotlivých kandidátov, avšak najviac u toľkých kandidátov, aký počet poslancov má byť vo volebnom obvode zvolený. V obci </w:t>
      </w:r>
      <w:r>
        <w:rPr>
          <w:b/>
          <w:bCs/>
          <w:sz w:val="23"/>
          <w:szCs w:val="23"/>
        </w:rPr>
        <w:t xml:space="preserve">Hrabovka </w:t>
      </w:r>
      <w:bookmarkStart w:id="0" w:name="_GoBack"/>
      <w:bookmarkEnd w:id="0"/>
      <w:r>
        <w:rPr>
          <w:b/>
          <w:bCs/>
          <w:sz w:val="23"/>
          <w:szCs w:val="23"/>
        </w:rPr>
        <w:t xml:space="preserve">je to najviac </w:t>
      </w:r>
      <w:r>
        <w:rPr>
          <w:b/>
          <w:bCs/>
          <w:sz w:val="23"/>
          <w:szCs w:val="23"/>
        </w:rPr>
        <w:t>5</w:t>
      </w:r>
      <w:r>
        <w:rPr>
          <w:b/>
          <w:bCs/>
          <w:sz w:val="23"/>
          <w:szCs w:val="23"/>
        </w:rPr>
        <w:t xml:space="preserve"> kandidátov. </w:t>
      </w:r>
    </w:p>
    <w:p w:rsidR="00E95E8B" w:rsidRDefault="00E95E8B" w:rsidP="00E95E8B">
      <w:pPr>
        <w:pStyle w:val="Default"/>
        <w:rPr>
          <w:sz w:val="23"/>
          <w:szCs w:val="23"/>
        </w:rPr>
      </w:pPr>
      <w:r>
        <w:rPr>
          <w:sz w:val="23"/>
          <w:szCs w:val="23"/>
        </w:rPr>
        <w:t xml:space="preserve">V priestore určenom na úpravu hlasovacích lístkov vloží volič do obálky jeden hlasovací lístok pre voľby poslancov obecného zastupiteľstva a jeden hlasovací lístok pre voľby starostu obce. </w:t>
      </w:r>
    </w:p>
    <w:p w:rsidR="00E95E8B" w:rsidRDefault="00E95E8B" w:rsidP="00E95E8B">
      <w:pPr>
        <w:pStyle w:val="Default"/>
        <w:rPr>
          <w:sz w:val="23"/>
          <w:szCs w:val="23"/>
        </w:rPr>
      </w:pPr>
      <w:r>
        <w:rPr>
          <w:sz w:val="23"/>
          <w:szCs w:val="23"/>
        </w:rPr>
        <w:t xml:space="preserve">Volič hlasuje tak, že po opustení priestoru určeného na úpravu hlasovacích lístkov vloží obálku do volebnej schránky. Voličovi, ktorý sa neodobral do tohto priestoru, komisia hlasovanie neumožní. </w:t>
      </w:r>
    </w:p>
    <w:p w:rsidR="00E95E8B" w:rsidRDefault="00E95E8B" w:rsidP="00E95E8B">
      <w:pPr>
        <w:pStyle w:val="Default"/>
        <w:rPr>
          <w:sz w:val="23"/>
          <w:szCs w:val="23"/>
        </w:rPr>
      </w:pPr>
      <w:r>
        <w:rPr>
          <w:sz w:val="23"/>
          <w:szCs w:val="23"/>
        </w:rPr>
        <w:t xml:space="preserve">Volič, ktorý sa nemôže v deň volieb dostaviť do volebnej miestnosti, môže požiadať zo závažných, najmä zdravotných dôvodov okrskovú volebnú komisiu (v ktorej zozname voličov je zapísaný) o hlasovanie mimo volebnej miestnosti. V takom prípade okrsková volebná komisia vyšle k voličovi dvoch svojich členov s prenosnou volebnou schránkou, hlasovacími lístkami a obálkou. Volič hlasuje tak, aby sa dodržala tajnosť hlasovania. </w:t>
      </w:r>
    </w:p>
    <w:p w:rsidR="00B2536C" w:rsidRDefault="00E95E8B" w:rsidP="00E95E8B">
      <w:r>
        <w:rPr>
          <w:rFonts w:ascii="Calibri" w:hAnsi="Calibri" w:cs="Calibri"/>
          <w:sz w:val="23"/>
          <w:szCs w:val="23"/>
        </w:rPr>
        <w:t xml:space="preserve">Volič, ktorý nemôže sám upraviť hlasovací lístok pre telesnú </w:t>
      </w:r>
      <w:proofErr w:type="spellStart"/>
      <w:r>
        <w:rPr>
          <w:rFonts w:ascii="Calibri" w:hAnsi="Calibri" w:cs="Calibri"/>
          <w:sz w:val="23"/>
          <w:szCs w:val="23"/>
        </w:rPr>
        <w:t>vadu</w:t>
      </w:r>
      <w:proofErr w:type="spellEnd"/>
      <w:r>
        <w:rPr>
          <w:rFonts w:ascii="Calibri" w:hAnsi="Calibri" w:cs="Calibri"/>
          <w:sz w:val="23"/>
          <w:szCs w:val="23"/>
        </w:rPr>
        <w:t xml:space="preserve"> alebo preto, že nemôže čítať alebo písať, má právo vziať so sebou do priestoru určeného na úpravu hlasovacích lístkov iného voliča, nie však člena okrskovej volebnej komisie, aby za neho hlasovací lístok podľa jeho pokynov upravil a vložil do obálky.</w:t>
      </w:r>
    </w:p>
    <w:sectPr w:rsidR="00B25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altName w:val="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8B"/>
    <w:rsid w:val="00002842"/>
    <w:rsid w:val="000052F5"/>
    <w:rsid w:val="0002280B"/>
    <w:rsid w:val="00024F15"/>
    <w:rsid w:val="000349C2"/>
    <w:rsid w:val="0003574C"/>
    <w:rsid w:val="00037E6A"/>
    <w:rsid w:val="00044E31"/>
    <w:rsid w:val="00045375"/>
    <w:rsid w:val="00055F3A"/>
    <w:rsid w:val="00056944"/>
    <w:rsid w:val="00060E7F"/>
    <w:rsid w:val="00063EBD"/>
    <w:rsid w:val="00075E22"/>
    <w:rsid w:val="00080053"/>
    <w:rsid w:val="00080A15"/>
    <w:rsid w:val="000A5FA4"/>
    <w:rsid w:val="000B03A3"/>
    <w:rsid w:val="000B1D93"/>
    <w:rsid w:val="000C6317"/>
    <w:rsid w:val="000D066A"/>
    <w:rsid w:val="000E0A4B"/>
    <w:rsid w:val="000E65FD"/>
    <w:rsid w:val="000F4E56"/>
    <w:rsid w:val="001149B1"/>
    <w:rsid w:val="00116735"/>
    <w:rsid w:val="001223ED"/>
    <w:rsid w:val="00135D93"/>
    <w:rsid w:val="001502F7"/>
    <w:rsid w:val="0015790A"/>
    <w:rsid w:val="001620F1"/>
    <w:rsid w:val="00175087"/>
    <w:rsid w:val="001823C6"/>
    <w:rsid w:val="0018727C"/>
    <w:rsid w:val="001A1144"/>
    <w:rsid w:val="001B15F8"/>
    <w:rsid w:val="001B2995"/>
    <w:rsid w:val="001C79EA"/>
    <w:rsid w:val="001F4198"/>
    <w:rsid w:val="001F61F0"/>
    <w:rsid w:val="00201ABB"/>
    <w:rsid w:val="002047C7"/>
    <w:rsid w:val="00212470"/>
    <w:rsid w:val="002158A4"/>
    <w:rsid w:val="00237260"/>
    <w:rsid w:val="0024735A"/>
    <w:rsid w:val="00247924"/>
    <w:rsid w:val="002525FE"/>
    <w:rsid w:val="002535DB"/>
    <w:rsid w:val="0026193D"/>
    <w:rsid w:val="00266BF0"/>
    <w:rsid w:val="00266F1D"/>
    <w:rsid w:val="002743BF"/>
    <w:rsid w:val="00281676"/>
    <w:rsid w:val="002817E2"/>
    <w:rsid w:val="00286D99"/>
    <w:rsid w:val="00293B01"/>
    <w:rsid w:val="002964F3"/>
    <w:rsid w:val="002A357A"/>
    <w:rsid w:val="002B1B9B"/>
    <w:rsid w:val="002C19B7"/>
    <w:rsid w:val="002D1490"/>
    <w:rsid w:val="002D3839"/>
    <w:rsid w:val="002E1828"/>
    <w:rsid w:val="002F5427"/>
    <w:rsid w:val="00313B91"/>
    <w:rsid w:val="00313C8B"/>
    <w:rsid w:val="00313D8D"/>
    <w:rsid w:val="003161E2"/>
    <w:rsid w:val="00317E7F"/>
    <w:rsid w:val="00321485"/>
    <w:rsid w:val="00322752"/>
    <w:rsid w:val="00335C30"/>
    <w:rsid w:val="003420C7"/>
    <w:rsid w:val="00344FFB"/>
    <w:rsid w:val="003544A5"/>
    <w:rsid w:val="003663EE"/>
    <w:rsid w:val="00383253"/>
    <w:rsid w:val="00386830"/>
    <w:rsid w:val="00387AC4"/>
    <w:rsid w:val="0039242A"/>
    <w:rsid w:val="003938F8"/>
    <w:rsid w:val="00395965"/>
    <w:rsid w:val="003C1C0A"/>
    <w:rsid w:val="003D47E5"/>
    <w:rsid w:val="003E0D3B"/>
    <w:rsid w:val="003E651A"/>
    <w:rsid w:val="003F063E"/>
    <w:rsid w:val="004057AF"/>
    <w:rsid w:val="004139FA"/>
    <w:rsid w:val="004149D6"/>
    <w:rsid w:val="00415298"/>
    <w:rsid w:val="004176C9"/>
    <w:rsid w:val="00423764"/>
    <w:rsid w:val="004376F6"/>
    <w:rsid w:val="00457E70"/>
    <w:rsid w:val="00461269"/>
    <w:rsid w:val="00481A8E"/>
    <w:rsid w:val="004942AA"/>
    <w:rsid w:val="004D12E7"/>
    <w:rsid w:val="004D38F1"/>
    <w:rsid w:val="004E3AA2"/>
    <w:rsid w:val="00502A5D"/>
    <w:rsid w:val="005057B2"/>
    <w:rsid w:val="00505D1F"/>
    <w:rsid w:val="00511254"/>
    <w:rsid w:val="00512C52"/>
    <w:rsid w:val="005209CC"/>
    <w:rsid w:val="00527BA0"/>
    <w:rsid w:val="00532FA0"/>
    <w:rsid w:val="00533C53"/>
    <w:rsid w:val="00537469"/>
    <w:rsid w:val="0053790D"/>
    <w:rsid w:val="00551499"/>
    <w:rsid w:val="005634DA"/>
    <w:rsid w:val="005862C5"/>
    <w:rsid w:val="00586458"/>
    <w:rsid w:val="00596141"/>
    <w:rsid w:val="005A4A45"/>
    <w:rsid w:val="005A4F7D"/>
    <w:rsid w:val="005B47EC"/>
    <w:rsid w:val="005B7611"/>
    <w:rsid w:val="005C4029"/>
    <w:rsid w:val="005D2654"/>
    <w:rsid w:val="005D4F1C"/>
    <w:rsid w:val="005E36D5"/>
    <w:rsid w:val="00611AFD"/>
    <w:rsid w:val="00612399"/>
    <w:rsid w:val="006234E4"/>
    <w:rsid w:val="00641A24"/>
    <w:rsid w:val="00650649"/>
    <w:rsid w:val="006636F2"/>
    <w:rsid w:val="00665758"/>
    <w:rsid w:val="006721C5"/>
    <w:rsid w:val="0067706B"/>
    <w:rsid w:val="006D1FD7"/>
    <w:rsid w:val="006E40E3"/>
    <w:rsid w:val="006F228C"/>
    <w:rsid w:val="006F53C2"/>
    <w:rsid w:val="00731702"/>
    <w:rsid w:val="00772ACA"/>
    <w:rsid w:val="00774F0C"/>
    <w:rsid w:val="007763A2"/>
    <w:rsid w:val="00776C90"/>
    <w:rsid w:val="007856A9"/>
    <w:rsid w:val="00793397"/>
    <w:rsid w:val="00795DBE"/>
    <w:rsid w:val="007A59B9"/>
    <w:rsid w:val="007A6720"/>
    <w:rsid w:val="007A6DB3"/>
    <w:rsid w:val="007B05EA"/>
    <w:rsid w:val="007B2BEB"/>
    <w:rsid w:val="007B2F67"/>
    <w:rsid w:val="007B5570"/>
    <w:rsid w:val="007B60D3"/>
    <w:rsid w:val="007C1FA4"/>
    <w:rsid w:val="007D6D8D"/>
    <w:rsid w:val="007E5FE6"/>
    <w:rsid w:val="007F15F8"/>
    <w:rsid w:val="007F56DD"/>
    <w:rsid w:val="008045E0"/>
    <w:rsid w:val="00804DFB"/>
    <w:rsid w:val="008149C7"/>
    <w:rsid w:val="00824713"/>
    <w:rsid w:val="00826FBF"/>
    <w:rsid w:val="008339DB"/>
    <w:rsid w:val="0083402F"/>
    <w:rsid w:val="00834388"/>
    <w:rsid w:val="00841223"/>
    <w:rsid w:val="00856DA8"/>
    <w:rsid w:val="0086222B"/>
    <w:rsid w:val="00864FF6"/>
    <w:rsid w:val="00873075"/>
    <w:rsid w:val="008920CC"/>
    <w:rsid w:val="008A1A67"/>
    <w:rsid w:val="008B1065"/>
    <w:rsid w:val="008B2DE2"/>
    <w:rsid w:val="008B2E10"/>
    <w:rsid w:val="008D5CFD"/>
    <w:rsid w:val="008E272C"/>
    <w:rsid w:val="008F6B7E"/>
    <w:rsid w:val="009004BE"/>
    <w:rsid w:val="0091018F"/>
    <w:rsid w:val="00912002"/>
    <w:rsid w:val="00926E81"/>
    <w:rsid w:val="009303EB"/>
    <w:rsid w:val="00936467"/>
    <w:rsid w:val="00947A6E"/>
    <w:rsid w:val="00984C34"/>
    <w:rsid w:val="00991CBC"/>
    <w:rsid w:val="009B20E8"/>
    <w:rsid w:val="009C5A0C"/>
    <w:rsid w:val="009D4ED5"/>
    <w:rsid w:val="009F3412"/>
    <w:rsid w:val="009F49E1"/>
    <w:rsid w:val="009F7171"/>
    <w:rsid w:val="00A24930"/>
    <w:rsid w:val="00A24CC5"/>
    <w:rsid w:val="00A506B6"/>
    <w:rsid w:val="00A54506"/>
    <w:rsid w:val="00A545A7"/>
    <w:rsid w:val="00A66C8D"/>
    <w:rsid w:val="00AA3FF0"/>
    <w:rsid w:val="00AB3BB6"/>
    <w:rsid w:val="00AC238D"/>
    <w:rsid w:val="00AD0D31"/>
    <w:rsid w:val="00AE0FFB"/>
    <w:rsid w:val="00AE2182"/>
    <w:rsid w:val="00AE7D41"/>
    <w:rsid w:val="00B1084F"/>
    <w:rsid w:val="00B117FE"/>
    <w:rsid w:val="00B2536C"/>
    <w:rsid w:val="00B46ED0"/>
    <w:rsid w:val="00B6264F"/>
    <w:rsid w:val="00B6668A"/>
    <w:rsid w:val="00B70731"/>
    <w:rsid w:val="00B75519"/>
    <w:rsid w:val="00B81612"/>
    <w:rsid w:val="00B93CCF"/>
    <w:rsid w:val="00B96B34"/>
    <w:rsid w:val="00BC0595"/>
    <w:rsid w:val="00BC4999"/>
    <w:rsid w:val="00BC5CBE"/>
    <w:rsid w:val="00BD5C61"/>
    <w:rsid w:val="00C03627"/>
    <w:rsid w:val="00C26FD6"/>
    <w:rsid w:val="00C37064"/>
    <w:rsid w:val="00C40954"/>
    <w:rsid w:val="00C44C44"/>
    <w:rsid w:val="00C50B03"/>
    <w:rsid w:val="00C67BDE"/>
    <w:rsid w:val="00C8277D"/>
    <w:rsid w:val="00CA2E0A"/>
    <w:rsid w:val="00CA2F5F"/>
    <w:rsid w:val="00CA3C46"/>
    <w:rsid w:val="00CA6020"/>
    <w:rsid w:val="00CA7BDF"/>
    <w:rsid w:val="00CB04F0"/>
    <w:rsid w:val="00CB25A1"/>
    <w:rsid w:val="00CB3568"/>
    <w:rsid w:val="00CE5948"/>
    <w:rsid w:val="00CF0F94"/>
    <w:rsid w:val="00CF22E2"/>
    <w:rsid w:val="00CF59FC"/>
    <w:rsid w:val="00D04298"/>
    <w:rsid w:val="00D055E7"/>
    <w:rsid w:val="00D17FD5"/>
    <w:rsid w:val="00D40DB2"/>
    <w:rsid w:val="00D5699B"/>
    <w:rsid w:val="00D57150"/>
    <w:rsid w:val="00D730C6"/>
    <w:rsid w:val="00D74104"/>
    <w:rsid w:val="00D945DB"/>
    <w:rsid w:val="00D946A7"/>
    <w:rsid w:val="00D9754D"/>
    <w:rsid w:val="00DA7DB6"/>
    <w:rsid w:val="00DB3ACF"/>
    <w:rsid w:val="00DC2116"/>
    <w:rsid w:val="00DC3777"/>
    <w:rsid w:val="00DD3840"/>
    <w:rsid w:val="00DD6D98"/>
    <w:rsid w:val="00DE56F1"/>
    <w:rsid w:val="00DF18D3"/>
    <w:rsid w:val="00DF5613"/>
    <w:rsid w:val="00E5723F"/>
    <w:rsid w:val="00E62DC4"/>
    <w:rsid w:val="00E64D89"/>
    <w:rsid w:val="00E71C09"/>
    <w:rsid w:val="00E7286D"/>
    <w:rsid w:val="00E80EC8"/>
    <w:rsid w:val="00E81910"/>
    <w:rsid w:val="00E823AF"/>
    <w:rsid w:val="00E9438B"/>
    <w:rsid w:val="00E95E8B"/>
    <w:rsid w:val="00E9735E"/>
    <w:rsid w:val="00EA1D9E"/>
    <w:rsid w:val="00EA2EC5"/>
    <w:rsid w:val="00EB2F68"/>
    <w:rsid w:val="00EB69F5"/>
    <w:rsid w:val="00EC72D8"/>
    <w:rsid w:val="00ED597A"/>
    <w:rsid w:val="00EE0587"/>
    <w:rsid w:val="00EE155C"/>
    <w:rsid w:val="00EF5478"/>
    <w:rsid w:val="00EF6ACD"/>
    <w:rsid w:val="00F0312E"/>
    <w:rsid w:val="00F13CC3"/>
    <w:rsid w:val="00F21D6B"/>
    <w:rsid w:val="00F666C7"/>
    <w:rsid w:val="00F715E7"/>
    <w:rsid w:val="00F83E26"/>
    <w:rsid w:val="00F90BEB"/>
    <w:rsid w:val="00F93FB0"/>
    <w:rsid w:val="00FA0065"/>
    <w:rsid w:val="00FB180A"/>
    <w:rsid w:val="00FE4FA1"/>
    <w:rsid w:val="00FE5911"/>
    <w:rsid w:val="00FF1620"/>
    <w:rsid w:val="00FF3E16"/>
    <w:rsid w:val="00FF44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95E8B"/>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95E8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Zuzana</cp:lastModifiedBy>
  <cp:revision>1</cp:revision>
  <dcterms:created xsi:type="dcterms:W3CDTF">2014-09-25T18:04:00Z</dcterms:created>
  <dcterms:modified xsi:type="dcterms:W3CDTF">2014-09-25T18:07:00Z</dcterms:modified>
</cp:coreProperties>
</file>