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727D" w14:textId="7006F857" w:rsidR="0014095D" w:rsidRDefault="00195EA8" w:rsidP="00195EA8">
      <w:pPr>
        <w:pStyle w:val="Zkladntext"/>
        <w:ind w:left="1416" w:hanging="1416"/>
        <w:jc w:val="center"/>
        <w:rPr>
          <w:b/>
          <w:bCs/>
        </w:rPr>
      </w:pPr>
      <w:r>
        <w:rPr>
          <w:b/>
          <w:bCs/>
        </w:rPr>
        <w:t>Zápisnica z</w:t>
      </w:r>
      <w:r w:rsidR="0014095D">
        <w:rPr>
          <w:b/>
          <w:bCs/>
        </w:rPr>
        <w:t xml:space="preserve"> </w:t>
      </w:r>
      <w:r w:rsidR="006A3161">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76D685BA" w:rsidR="00195EA8" w:rsidRDefault="00195EA8" w:rsidP="00195EA8">
      <w:pPr>
        <w:pStyle w:val="Zkladntext"/>
        <w:ind w:left="1416" w:hanging="1416"/>
        <w:jc w:val="center"/>
        <w:rPr>
          <w:b/>
          <w:bCs/>
        </w:rPr>
      </w:pPr>
      <w:r>
        <w:rPr>
          <w:b/>
          <w:bCs/>
        </w:rPr>
        <w:t xml:space="preserve">konaného dňa </w:t>
      </w:r>
      <w:r w:rsidR="00CB4E56">
        <w:rPr>
          <w:b/>
          <w:bCs/>
        </w:rPr>
        <w:t>18. júna</w:t>
      </w:r>
      <w:r w:rsidR="002B0087">
        <w:rPr>
          <w:b/>
          <w:bCs/>
        </w:rPr>
        <w:t xml:space="preserve"> 202</w:t>
      </w:r>
      <w:r w:rsidR="0057048C">
        <w:rPr>
          <w:b/>
          <w:bCs/>
        </w:rPr>
        <w:t>5</w:t>
      </w:r>
      <w:r w:rsidR="00815F6B">
        <w:rPr>
          <w:b/>
          <w:bCs/>
        </w:rPr>
        <w:t xml:space="preserve"> o 1</w:t>
      </w:r>
      <w:r w:rsidR="00336B0D">
        <w:rPr>
          <w:b/>
          <w:bCs/>
        </w:rPr>
        <w:t>7</w:t>
      </w:r>
      <w:r w:rsidR="00815F6B">
        <w:rPr>
          <w:b/>
          <w:bCs/>
        </w:rPr>
        <w:t>.</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528EFB28" w:rsidR="0065706E" w:rsidRDefault="00E0638A" w:rsidP="00A9334F">
      <w:pPr>
        <w:pStyle w:val="Zkladntext"/>
        <w:ind w:left="1416" w:hanging="1416"/>
      </w:pPr>
      <w:r>
        <w:rPr>
          <w:b/>
          <w:bCs/>
        </w:rPr>
        <w:t>Prítomní:</w:t>
      </w:r>
      <w:r>
        <w:t xml:space="preserve"> </w:t>
      </w:r>
      <w:r w:rsidR="004856EF">
        <w:t xml:space="preserve">Marta </w:t>
      </w:r>
      <w:proofErr w:type="spellStart"/>
      <w:r w:rsidR="004856EF">
        <w:t>Kunová</w:t>
      </w:r>
      <w:proofErr w:type="spellEnd"/>
      <w:r w:rsidR="0065706E">
        <w:t xml:space="preserve">, starostka obce </w:t>
      </w:r>
    </w:p>
    <w:p w14:paraId="6EB82620" w14:textId="0CAAF817" w:rsidR="00A9717B" w:rsidRDefault="0065706E" w:rsidP="00A9334F">
      <w:pPr>
        <w:pStyle w:val="Zkladntext"/>
        <w:ind w:left="1416" w:hanging="1416"/>
        <w:rPr>
          <w:bCs/>
        </w:rPr>
      </w:pPr>
      <w:r>
        <w:rPr>
          <w:b/>
          <w:bCs/>
        </w:rPr>
        <w:t>Poslanci:</w:t>
      </w:r>
      <w:r w:rsidR="003E063C">
        <w:rPr>
          <w:b/>
          <w:bCs/>
        </w:rPr>
        <w:t xml:space="preserve"> </w:t>
      </w:r>
      <w:r w:rsidR="00404B83">
        <w:rPr>
          <w:b/>
          <w:bCs/>
        </w:rPr>
        <w:t xml:space="preserve"> </w:t>
      </w:r>
      <w:r w:rsidR="00110DEE">
        <w:rPr>
          <w:bCs/>
        </w:rPr>
        <w:t>Ivan Čulen,</w:t>
      </w:r>
      <w:r w:rsidR="0057048C">
        <w:rPr>
          <w:bCs/>
        </w:rPr>
        <w:t xml:space="preserve"> </w:t>
      </w:r>
      <w:r w:rsidR="00CB4E56">
        <w:rPr>
          <w:bCs/>
        </w:rPr>
        <w:t xml:space="preserve">Adam </w:t>
      </w:r>
      <w:proofErr w:type="spellStart"/>
      <w:r w:rsidR="00CB4E56">
        <w:rPr>
          <w:bCs/>
        </w:rPr>
        <w:t>Čičo</w:t>
      </w:r>
      <w:proofErr w:type="spellEnd"/>
      <w:r w:rsidR="004A6648">
        <w:rPr>
          <w:bCs/>
        </w:rPr>
        <w:t xml:space="preserve">, </w:t>
      </w:r>
      <w:proofErr w:type="spellStart"/>
      <w:r w:rsidR="004856EF">
        <w:rPr>
          <w:bCs/>
        </w:rPr>
        <w:t>Ing</w:t>
      </w:r>
      <w:proofErr w:type="spellEnd"/>
      <w:r w:rsidR="004856EF">
        <w:rPr>
          <w:bCs/>
        </w:rPr>
        <w:t xml:space="preserve">, Maroš </w:t>
      </w:r>
      <w:proofErr w:type="spellStart"/>
      <w:r w:rsidR="004856EF">
        <w:rPr>
          <w:bCs/>
        </w:rPr>
        <w:t>Plško</w:t>
      </w:r>
      <w:proofErr w:type="spellEnd"/>
    </w:p>
    <w:p w14:paraId="5C224480" w14:textId="5F70E53E" w:rsidR="00E73196" w:rsidRDefault="00E73196" w:rsidP="00A9334F">
      <w:pPr>
        <w:pStyle w:val="Zkladntext"/>
        <w:ind w:left="1416" w:hanging="1416"/>
        <w:rPr>
          <w:bCs/>
        </w:rPr>
      </w:pPr>
      <w:r>
        <w:rPr>
          <w:b/>
          <w:bCs/>
        </w:rPr>
        <w:t>Neprítomní:</w:t>
      </w:r>
      <w:r>
        <w:rPr>
          <w:bCs/>
        </w:rPr>
        <w:t xml:space="preserve"> </w:t>
      </w:r>
      <w:r w:rsidR="0057048C">
        <w:rPr>
          <w:bCs/>
        </w:rPr>
        <w:t xml:space="preserve">Lucia </w:t>
      </w:r>
      <w:proofErr w:type="spellStart"/>
      <w:r w:rsidR="0057048C">
        <w:rPr>
          <w:bCs/>
        </w:rPr>
        <w:t>Gajdošíková</w:t>
      </w:r>
      <w:proofErr w:type="spellEnd"/>
      <w:r w:rsidR="00CB4E56">
        <w:rPr>
          <w:bCs/>
        </w:rPr>
        <w:t>, Eva Mráziková</w:t>
      </w:r>
      <w:r w:rsidR="004A6648">
        <w:rPr>
          <w:bCs/>
        </w:rPr>
        <w:t>-ob</w:t>
      </w:r>
      <w:r w:rsidR="00CB4E56">
        <w:rPr>
          <w:bCs/>
        </w:rPr>
        <w:t>e poslankyne</w:t>
      </w:r>
      <w:r w:rsidR="004A6648">
        <w:rPr>
          <w:bCs/>
        </w:rPr>
        <w:t xml:space="preserve"> ospravedlnen</w:t>
      </w:r>
      <w:r w:rsidR="00CB4E56">
        <w:rPr>
          <w:bCs/>
        </w:rPr>
        <w:t>é</w:t>
      </w:r>
    </w:p>
    <w:p w14:paraId="7DA53D94" w14:textId="3B3593BF" w:rsidR="005A105E" w:rsidRDefault="005A105E" w:rsidP="00A9334F">
      <w:pPr>
        <w:pStyle w:val="Zkladntext"/>
        <w:ind w:left="1416" w:hanging="1416"/>
      </w:pPr>
    </w:p>
    <w:p w14:paraId="4884FC4D" w14:textId="77777777" w:rsidR="00DC6A8D" w:rsidRDefault="00E0638A" w:rsidP="00DC6A8D">
      <w:pPr>
        <w:jc w:val="both"/>
        <w:rPr>
          <w:sz w:val="22"/>
          <w:szCs w:val="22"/>
        </w:rPr>
      </w:pPr>
      <w:r>
        <w:rPr>
          <w:b/>
          <w:bCs/>
        </w:rPr>
        <w:t>Program:</w:t>
      </w:r>
      <w:r w:rsidR="00953490" w:rsidRPr="00953490">
        <w:rPr>
          <w:sz w:val="22"/>
          <w:szCs w:val="22"/>
        </w:rPr>
        <w:t xml:space="preserve"> </w:t>
      </w:r>
    </w:p>
    <w:p w14:paraId="5578D749" w14:textId="77777777" w:rsidR="00CB4E56" w:rsidRDefault="00CB4E56" w:rsidP="00CB4E56">
      <w:pPr>
        <w:numPr>
          <w:ilvl w:val="0"/>
          <w:numId w:val="1"/>
        </w:numPr>
        <w:jc w:val="both"/>
        <w:rPr>
          <w:sz w:val="22"/>
          <w:szCs w:val="22"/>
        </w:rPr>
      </w:pPr>
      <w:r w:rsidRPr="00FC2B8D">
        <w:rPr>
          <w:sz w:val="22"/>
          <w:szCs w:val="22"/>
        </w:rPr>
        <w:t>Otvorenie zasadnutia</w:t>
      </w:r>
    </w:p>
    <w:p w14:paraId="17E7DD7E" w14:textId="77777777" w:rsidR="00CB4E56" w:rsidRDefault="00CB4E56" w:rsidP="00CB4E56">
      <w:pPr>
        <w:numPr>
          <w:ilvl w:val="0"/>
          <w:numId w:val="1"/>
        </w:numPr>
        <w:jc w:val="both"/>
        <w:rPr>
          <w:sz w:val="22"/>
          <w:szCs w:val="22"/>
        </w:rPr>
      </w:pPr>
      <w:r w:rsidRPr="00FC2B8D">
        <w:rPr>
          <w:sz w:val="22"/>
          <w:szCs w:val="22"/>
        </w:rPr>
        <w:t>Určenie zapisovateľa a overovateľov zápisnice</w:t>
      </w:r>
    </w:p>
    <w:p w14:paraId="3528F9AD" w14:textId="77777777" w:rsidR="00CB4E56" w:rsidRPr="003152BB" w:rsidRDefault="00CB4E56" w:rsidP="00CB4E56">
      <w:pPr>
        <w:numPr>
          <w:ilvl w:val="0"/>
          <w:numId w:val="1"/>
        </w:numPr>
        <w:jc w:val="both"/>
        <w:rPr>
          <w:sz w:val="22"/>
          <w:szCs w:val="22"/>
        </w:rPr>
      </w:pPr>
      <w:r>
        <w:rPr>
          <w:sz w:val="22"/>
          <w:szCs w:val="22"/>
        </w:rPr>
        <w:t xml:space="preserve">Informácia o plnení uznesení z predchádzajúceho zasadnutia </w:t>
      </w:r>
      <w:proofErr w:type="spellStart"/>
      <w:r>
        <w:rPr>
          <w:sz w:val="22"/>
          <w:szCs w:val="22"/>
        </w:rPr>
        <w:t>OcZ</w:t>
      </w:r>
      <w:proofErr w:type="spellEnd"/>
    </w:p>
    <w:p w14:paraId="7FFF1F96" w14:textId="77777777" w:rsidR="00CB4E56" w:rsidRDefault="00CB4E56" w:rsidP="00CB4E56">
      <w:pPr>
        <w:numPr>
          <w:ilvl w:val="0"/>
          <w:numId w:val="1"/>
        </w:numPr>
        <w:jc w:val="both"/>
        <w:rPr>
          <w:sz w:val="22"/>
          <w:szCs w:val="22"/>
        </w:rPr>
      </w:pPr>
      <w:r>
        <w:rPr>
          <w:sz w:val="22"/>
          <w:szCs w:val="22"/>
        </w:rPr>
        <w:t>Protest prokurátora k VZN 1/2018 o spôsobe náhradného zásobovania pitnou vodou a náhradného odvádzania odpadových vôd a o zneškodňovaní žúmp a prekovanie návrhu nového VZN 1/2025 o spôsobe náhradného zásobovania pitnou vodou a odvádzania odpadových vôd a o zneškodňovaní obsahu žúmp na území obce Hrabovka</w:t>
      </w:r>
    </w:p>
    <w:p w14:paraId="796BB11A" w14:textId="77777777" w:rsidR="00CB4E56" w:rsidRDefault="00CB4E56" w:rsidP="00CB4E56">
      <w:pPr>
        <w:numPr>
          <w:ilvl w:val="0"/>
          <w:numId w:val="1"/>
        </w:numPr>
        <w:jc w:val="both"/>
        <w:rPr>
          <w:sz w:val="22"/>
          <w:szCs w:val="22"/>
        </w:rPr>
      </w:pPr>
      <w:r>
        <w:rPr>
          <w:sz w:val="22"/>
          <w:szCs w:val="22"/>
        </w:rPr>
        <w:t>Protest prokurátora k VZN 2/2017 o poplatkoch za znečistenie ovzdušia malými zdrojmi a návrh na jeho zrušenie</w:t>
      </w:r>
    </w:p>
    <w:p w14:paraId="33763D24" w14:textId="77777777" w:rsidR="00CB4E56" w:rsidRDefault="00CB4E56" w:rsidP="00CB4E56">
      <w:pPr>
        <w:numPr>
          <w:ilvl w:val="0"/>
          <w:numId w:val="1"/>
        </w:numPr>
        <w:jc w:val="both"/>
        <w:rPr>
          <w:sz w:val="22"/>
          <w:szCs w:val="22"/>
        </w:rPr>
      </w:pPr>
      <w:r>
        <w:rPr>
          <w:sz w:val="22"/>
          <w:szCs w:val="22"/>
        </w:rPr>
        <w:t>Záverečný účet obce Hrabovka za rok 2024</w:t>
      </w:r>
    </w:p>
    <w:p w14:paraId="5A1449F2" w14:textId="77777777" w:rsidR="00CB4E56" w:rsidRDefault="00CB4E56" w:rsidP="00CB4E56">
      <w:pPr>
        <w:numPr>
          <w:ilvl w:val="0"/>
          <w:numId w:val="1"/>
        </w:numPr>
        <w:jc w:val="both"/>
        <w:rPr>
          <w:sz w:val="22"/>
          <w:szCs w:val="22"/>
        </w:rPr>
      </w:pPr>
      <w:r>
        <w:rPr>
          <w:sz w:val="22"/>
          <w:szCs w:val="22"/>
        </w:rPr>
        <w:t>Výročná správa obce Hrabovka za rok 2024</w:t>
      </w:r>
    </w:p>
    <w:p w14:paraId="5765A7C6" w14:textId="77777777" w:rsidR="00CB4E56" w:rsidRDefault="00CB4E56" w:rsidP="00CB4E56">
      <w:pPr>
        <w:numPr>
          <w:ilvl w:val="0"/>
          <w:numId w:val="1"/>
        </w:numPr>
        <w:jc w:val="both"/>
        <w:rPr>
          <w:sz w:val="22"/>
          <w:szCs w:val="22"/>
        </w:rPr>
      </w:pPr>
      <w:r>
        <w:rPr>
          <w:sz w:val="22"/>
          <w:szCs w:val="22"/>
        </w:rPr>
        <w:t>Úprava rozpočtu k 31.5.2025</w:t>
      </w:r>
    </w:p>
    <w:p w14:paraId="71E22F1E" w14:textId="77777777" w:rsidR="00CB4E56" w:rsidRPr="00042909" w:rsidRDefault="00CB4E56" w:rsidP="00CB4E56">
      <w:pPr>
        <w:numPr>
          <w:ilvl w:val="0"/>
          <w:numId w:val="1"/>
        </w:numPr>
        <w:jc w:val="both"/>
        <w:rPr>
          <w:sz w:val="22"/>
          <w:szCs w:val="22"/>
        </w:rPr>
      </w:pPr>
      <w:r>
        <w:rPr>
          <w:sz w:val="22"/>
          <w:szCs w:val="22"/>
        </w:rPr>
        <w:t>Opakované vyhlásenie voľby hlavného kontrolóra obce Hrabovka</w:t>
      </w:r>
    </w:p>
    <w:p w14:paraId="0D368A16" w14:textId="77777777" w:rsidR="00CB4E56" w:rsidRDefault="00CB4E56" w:rsidP="00CB4E56">
      <w:pPr>
        <w:numPr>
          <w:ilvl w:val="0"/>
          <w:numId w:val="1"/>
        </w:numPr>
        <w:jc w:val="both"/>
        <w:rPr>
          <w:sz w:val="22"/>
          <w:szCs w:val="22"/>
        </w:rPr>
      </w:pPr>
      <w:r>
        <w:rPr>
          <w:sz w:val="22"/>
          <w:szCs w:val="22"/>
        </w:rPr>
        <w:t>Rôzne</w:t>
      </w:r>
    </w:p>
    <w:p w14:paraId="005C2EF6" w14:textId="77777777" w:rsidR="00CB4E56" w:rsidRDefault="00CB4E56" w:rsidP="00CB4E56">
      <w:pPr>
        <w:numPr>
          <w:ilvl w:val="0"/>
          <w:numId w:val="1"/>
        </w:numPr>
        <w:jc w:val="both"/>
        <w:rPr>
          <w:sz w:val="22"/>
          <w:szCs w:val="22"/>
        </w:rPr>
      </w:pPr>
      <w:r>
        <w:rPr>
          <w:sz w:val="22"/>
          <w:szCs w:val="22"/>
        </w:rPr>
        <w:t>Diskusia</w:t>
      </w:r>
    </w:p>
    <w:p w14:paraId="6B8232FC" w14:textId="77777777" w:rsidR="00CB4E56" w:rsidRDefault="00CB4E56" w:rsidP="00CB4E56">
      <w:pPr>
        <w:jc w:val="both"/>
        <w:rPr>
          <w:sz w:val="22"/>
          <w:szCs w:val="22"/>
        </w:rPr>
      </w:pPr>
    </w:p>
    <w:p w14:paraId="33E565EC" w14:textId="4E84106F" w:rsidR="00953490" w:rsidRDefault="00953490" w:rsidP="00110DEE">
      <w:pPr>
        <w:ind w:left="1065"/>
        <w:jc w:val="both"/>
        <w:rPr>
          <w:sz w:val="22"/>
          <w:szCs w:val="22"/>
        </w:rPr>
      </w:pPr>
    </w:p>
    <w:p w14:paraId="1137676C" w14:textId="77777777" w:rsidR="00397482" w:rsidRDefault="00397482"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060636DB" w14:textId="51A08F81" w:rsidR="00953490" w:rsidRDefault="00E0638A" w:rsidP="00953490">
      <w:pPr>
        <w:pStyle w:val="Zkladntext"/>
        <w:ind w:firstLine="708"/>
        <w:rPr>
          <w:b/>
        </w:rPr>
      </w:pPr>
      <w:r w:rsidRPr="00815F6B">
        <w:t>Zasadnutie obecného zastupiteľstva otvorila</w:t>
      </w:r>
      <w:r w:rsidR="0065706E" w:rsidRPr="00815F6B">
        <w:t xml:space="preserve"> a viedla </w:t>
      </w:r>
      <w:r w:rsidRPr="00815F6B">
        <w:t xml:space="preserve">starostka obce </w:t>
      </w:r>
      <w:r w:rsidR="004856EF">
        <w:t xml:space="preserve">Marta </w:t>
      </w:r>
      <w:proofErr w:type="spellStart"/>
      <w:r w:rsidR="004856EF">
        <w:t>Kun</w:t>
      </w:r>
      <w:r w:rsidRPr="00815F6B">
        <w:t>ová</w:t>
      </w:r>
      <w:proofErr w:type="spellEnd"/>
      <w:r w:rsidR="00C517AF" w:rsidRPr="00815F6B">
        <w:t>,</w:t>
      </w:r>
      <w:r w:rsidR="003E75AA">
        <w:t xml:space="preserve"> </w:t>
      </w:r>
      <w:r w:rsidR="004856EF">
        <w:t xml:space="preserve">ktorá </w:t>
      </w:r>
      <w:r w:rsidR="00A70E7B">
        <w:t>privítala prítomných poslancov</w:t>
      </w:r>
      <w:r w:rsidR="00A9717B">
        <w:t xml:space="preserve"> a konštatovala, </w:t>
      </w:r>
      <w:r w:rsidR="00110DEE">
        <w:t>že</w:t>
      </w:r>
      <w:r w:rsidR="00A9717B">
        <w:t xml:space="preserve"> obecné zastupiteľstvo</w:t>
      </w:r>
      <w:r w:rsidR="00E73196">
        <w:t xml:space="preserve"> napriek neprítomnosti </w:t>
      </w:r>
      <w:r w:rsidR="004A6648">
        <w:t>dvoch poslancov</w:t>
      </w:r>
      <w:r w:rsidR="00A9717B">
        <w:t xml:space="preserve"> </w:t>
      </w:r>
      <w:r w:rsidR="00110DEE">
        <w:t xml:space="preserve">je </w:t>
      </w:r>
      <w:r w:rsidR="00A9717B">
        <w:t>uznášaniaschopné</w:t>
      </w:r>
      <w:r w:rsidR="004856EF">
        <w:t xml:space="preserve">. </w:t>
      </w:r>
      <w:r w:rsidR="00E73196">
        <w:t>Starostka predniesla návrh programu rokovania obecného zastupiteľstva</w:t>
      </w:r>
      <w:r w:rsidR="004A6648">
        <w:t>.</w:t>
      </w:r>
      <w:r w:rsidR="00E73196">
        <w:t xml:space="preserve"> Žiadny z poslancov nemal</w:t>
      </w:r>
      <w:r w:rsidR="004A6648">
        <w:t xml:space="preserve"> pripomienku alebo pozmeňujúci</w:t>
      </w:r>
      <w:r w:rsidR="00E73196">
        <w:t xml:space="preserve"> návrh a preto </w:t>
      </w:r>
      <w:r w:rsidR="00AD6923">
        <w:t>dala hlasovať o</w:t>
      </w:r>
      <w:r w:rsidR="002B0087">
        <w:t> </w:t>
      </w:r>
      <w:r w:rsidR="00AD6923">
        <w:t xml:space="preserve"> návrhu</w:t>
      </w:r>
      <w:r w:rsidR="002B0087">
        <w:t xml:space="preserve">  programu zasadnutia obecného zastupiteľstva, ktorý</w:t>
      </w:r>
      <w:r w:rsidR="00E73196">
        <w:t xml:space="preserve"> bol</w:t>
      </w:r>
      <w:r w:rsidR="002B0087">
        <w:t xml:space="preserve"> poslancami schválený</w:t>
      </w:r>
      <w:r w:rsidR="00AD6923">
        <w:t xml:space="preserve">. </w:t>
      </w:r>
    </w:p>
    <w:p w14:paraId="303FA0E3" w14:textId="523FE337" w:rsidR="00815F6B" w:rsidRPr="007C1609" w:rsidRDefault="00815F6B" w:rsidP="00815F6B">
      <w:pPr>
        <w:ind w:firstLine="708"/>
        <w:jc w:val="both"/>
        <w:rPr>
          <w:b/>
        </w:rPr>
      </w:pPr>
      <w:r>
        <w:rPr>
          <w:b/>
        </w:rPr>
        <w:t xml:space="preserve">Prítomní: </w:t>
      </w:r>
      <w:r w:rsidR="004A6648">
        <w:rPr>
          <w:b/>
        </w:rPr>
        <w:t>3</w:t>
      </w:r>
      <w:r>
        <w:rPr>
          <w:b/>
        </w:rPr>
        <w:tab/>
      </w:r>
      <w:r>
        <w:rPr>
          <w:b/>
        </w:rPr>
        <w:tab/>
      </w:r>
      <w:r>
        <w:rPr>
          <w:b/>
        </w:rPr>
        <w:tab/>
        <w:t xml:space="preserve">Za: </w:t>
      </w:r>
      <w:r w:rsidR="004A6648">
        <w:rPr>
          <w:b/>
        </w:rPr>
        <w:t>3</w:t>
      </w:r>
      <w:r>
        <w:rPr>
          <w:b/>
        </w:rPr>
        <w:tab/>
      </w:r>
      <w:r>
        <w:rPr>
          <w:b/>
        </w:rPr>
        <w:tab/>
        <w:t xml:space="preserve">Proti: </w:t>
      </w:r>
      <w:r w:rsidRPr="007C1609">
        <w:rPr>
          <w:b/>
        </w:rPr>
        <w:t>0</w:t>
      </w:r>
      <w:r>
        <w:rPr>
          <w:b/>
        </w:rPr>
        <w:tab/>
      </w:r>
      <w:r w:rsidR="00E73196">
        <w:rPr>
          <w:b/>
        </w:rPr>
        <w:t xml:space="preserve">     </w:t>
      </w:r>
      <w:r>
        <w:rPr>
          <w:b/>
        </w:rPr>
        <w:t>Zdržal sa</w:t>
      </w:r>
      <w:r w:rsidRPr="004A6648">
        <w:rPr>
          <w:b/>
        </w:rPr>
        <w:t xml:space="preserve">: </w:t>
      </w:r>
      <w:r w:rsidR="004A6648" w:rsidRPr="004A6648">
        <w:rPr>
          <w:b/>
        </w:rPr>
        <w:t>0</w:t>
      </w:r>
    </w:p>
    <w:p w14:paraId="3F981076" w14:textId="77777777" w:rsidR="00815F6B" w:rsidRPr="00815F6B" w:rsidRDefault="00815F6B" w:rsidP="00815F6B">
      <w:pPr>
        <w:pStyle w:val="Zkladntext"/>
        <w:rPr>
          <w:sz w:val="23"/>
          <w:szCs w:val="23"/>
        </w:rPr>
      </w:pPr>
    </w:p>
    <w:p w14:paraId="76AF44C7" w14:textId="77777777" w:rsidR="000F169B" w:rsidRDefault="000F169B" w:rsidP="00A9334F">
      <w:pPr>
        <w:pStyle w:val="Zkladntext"/>
        <w:rPr>
          <w:b/>
          <w:u w:val="single"/>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017CB729" w:rsidR="00CF3B7B" w:rsidRDefault="002D3912" w:rsidP="00A9334F">
      <w:pPr>
        <w:jc w:val="both"/>
      </w:pPr>
      <w:r>
        <w:t>Starostka určila overovateľov zápisnice:</w:t>
      </w:r>
      <w:r w:rsidR="00581D3A">
        <w:t xml:space="preserve"> </w:t>
      </w:r>
      <w:r w:rsidR="00CB4E56">
        <w:t xml:space="preserve">Adam </w:t>
      </w:r>
      <w:proofErr w:type="spellStart"/>
      <w:r w:rsidR="00CB4E56">
        <w:t>Čičo</w:t>
      </w:r>
      <w:proofErr w:type="spellEnd"/>
      <w:r w:rsidR="00CB4E56">
        <w:t>, Iva</w:t>
      </w:r>
      <w:r w:rsidR="0057048C">
        <w:t>n Čulen</w:t>
      </w:r>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080CFE80" w14:textId="77777777" w:rsidR="004856EF" w:rsidRDefault="004856EF" w:rsidP="001E5235">
      <w:pPr>
        <w:jc w:val="both"/>
        <w:rPr>
          <w:b/>
          <w:u w:val="single"/>
        </w:rPr>
      </w:pPr>
    </w:p>
    <w:p w14:paraId="1E8BDD23" w14:textId="77777777" w:rsidR="000F169B" w:rsidRDefault="000F169B" w:rsidP="001E5235">
      <w:pPr>
        <w:jc w:val="both"/>
        <w:rPr>
          <w:b/>
          <w:u w:val="single"/>
        </w:rPr>
      </w:pPr>
    </w:p>
    <w:p w14:paraId="37D05995" w14:textId="3CBF8EE6" w:rsidR="002C3141" w:rsidRDefault="002B0087" w:rsidP="00215E3F">
      <w:pPr>
        <w:jc w:val="both"/>
        <w:rPr>
          <w:b/>
          <w:u w:val="single"/>
        </w:rPr>
      </w:pPr>
      <w:r>
        <w:rPr>
          <w:b/>
          <w:u w:val="single"/>
        </w:rPr>
        <w:t>3</w:t>
      </w:r>
      <w:r w:rsidR="00EB5690">
        <w:rPr>
          <w:b/>
          <w:u w:val="single"/>
        </w:rPr>
        <w:t xml:space="preserve">. </w:t>
      </w:r>
      <w:r w:rsidR="00110DEE">
        <w:rPr>
          <w:b/>
          <w:u w:val="single"/>
        </w:rPr>
        <w:t xml:space="preserve">Informácia o plnení uznesení z predchádzajúceho zasadnutia </w:t>
      </w:r>
      <w:proofErr w:type="spellStart"/>
      <w:r w:rsidR="00110DEE">
        <w:rPr>
          <w:b/>
          <w:u w:val="single"/>
        </w:rPr>
        <w:t>OcZ</w:t>
      </w:r>
      <w:proofErr w:type="spellEnd"/>
    </w:p>
    <w:p w14:paraId="7952C113" w14:textId="2C8B09F7" w:rsidR="00EB5690" w:rsidRDefault="002B0087" w:rsidP="00215E3F">
      <w:pPr>
        <w:jc w:val="both"/>
      </w:pPr>
      <w:r>
        <w:t>Informáciu o plnení uznesení z predch</w:t>
      </w:r>
      <w:r w:rsidR="001A68E2">
        <w:t>á</w:t>
      </w:r>
      <w:r>
        <w:t>dzajúceho zasadnutia obecného zastupiteľstva predniesla starostka obce, ktorá konštatovala, že všetky uznesenia boli splnené</w:t>
      </w:r>
      <w:r w:rsidR="00BD72AD">
        <w:t xml:space="preserve"> okrem uznesenia, ktorý bola vyhlásená opakovaná voľba hlavného kontrolóra. Na základe vyhlásenej voľby sa nikto neprihlásil.</w:t>
      </w:r>
      <w:r w:rsidR="004A6648">
        <w:t xml:space="preserve"> </w:t>
      </w:r>
      <w:r w:rsidR="00E10849">
        <w:t>Informáciu zobrali poslanci na vedomie.</w:t>
      </w:r>
    </w:p>
    <w:p w14:paraId="62A00EC3" w14:textId="77777777" w:rsidR="00EB5690" w:rsidRDefault="00EB5690" w:rsidP="00EB5690">
      <w:pPr>
        <w:jc w:val="both"/>
        <w:rPr>
          <w:b/>
        </w:rPr>
      </w:pPr>
      <w:r>
        <w:rPr>
          <w:b/>
        </w:rPr>
        <w:t xml:space="preserve">Hlasovanie: </w:t>
      </w:r>
    </w:p>
    <w:p w14:paraId="316333C5" w14:textId="288B5E63" w:rsidR="00EB5690" w:rsidRDefault="00EB5690" w:rsidP="00EB5690">
      <w:pPr>
        <w:ind w:firstLine="708"/>
        <w:jc w:val="both"/>
        <w:rPr>
          <w:b/>
        </w:rPr>
      </w:pPr>
      <w:r>
        <w:rPr>
          <w:b/>
        </w:rPr>
        <w:t xml:space="preserve">Prítomní: </w:t>
      </w:r>
      <w:r w:rsidR="004A6648">
        <w:rPr>
          <w:b/>
        </w:rPr>
        <w:t>3</w:t>
      </w:r>
      <w:r>
        <w:rPr>
          <w:b/>
        </w:rPr>
        <w:tab/>
      </w:r>
      <w:r>
        <w:rPr>
          <w:b/>
        </w:rPr>
        <w:tab/>
        <w:t>Za:</w:t>
      </w:r>
      <w:r w:rsidR="00E10849">
        <w:rPr>
          <w:b/>
        </w:rPr>
        <w:t xml:space="preserve"> </w:t>
      </w:r>
      <w:r w:rsidR="004A6648">
        <w:rPr>
          <w:b/>
        </w:rPr>
        <w:t>3</w:t>
      </w:r>
      <w:r w:rsidRPr="005A105E">
        <w:rPr>
          <w:b/>
        </w:rPr>
        <w:tab/>
      </w:r>
      <w:r>
        <w:rPr>
          <w:b/>
        </w:rPr>
        <w:tab/>
        <w:t xml:space="preserve">Proti: </w:t>
      </w:r>
      <w:r w:rsidRPr="007C1609">
        <w:rPr>
          <w:b/>
        </w:rPr>
        <w:t>0</w:t>
      </w:r>
      <w:r>
        <w:rPr>
          <w:b/>
        </w:rPr>
        <w:tab/>
        <w:t>Zdržal sa:</w:t>
      </w:r>
      <w:r>
        <w:t xml:space="preserve"> </w:t>
      </w:r>
      <w:r>
        <w:rPr>
          <w:b/>
        </w:rPr>
        <w:t>0</w:t>
      </w:r>
    </w:p>
    <w:p w14:paraId="05B0C22D" w14:textId="6915FEE4" w:rsidR="00CB4E56" w:rsidRDefault="00CB4E56" w:rsidP="00EB5690">
      <w:pPr>
        <w:ind w:firstLine="708"/>
        <w:jc w:val="both"/>
      </w:pPr>
    </w:p>
    <w:p w14:paraId="0BE05E6A" w14:textId="77777777" w:rsidR="00CB4E56" w:rsidRDefault="00CB4E56" w:rsidP="00EB5690">
      <w:pPr>
        <w:ind w:firstLine="708"/>
        <w:jc w:val="both"/>
      </w:pPr>
    </w:p>
    <w:p w14:paraId="691841C5" w14:textId="77777777" w:rsidR="00EB5690" w:rsidRDefault="00EB5690" w:rsidP="00215E3F">
      <w:pPr>
        <w:jc w:val="both"/>
      </w:pPr>
    </w:p>
    <w:p w14:paraId="6A536735" w14:textId="77777777" w:rsidR="003379E8" w:rsidRDefault="003379E8" w:rsidP="008B411C">
      <w:pPr>
        <w:jc w:val="both"/>
      </w:pPr>
    </w:p>
    <w:p w14:paraId="254B8C71" w14:textId="74AF8F4E" w:rsidR="00841DD4" w:rsidRDefault="00870C0F" w:rsidP="00841DD4">
      <w:pPr>
        <w:jc w:val="both"/>
        <w:rPr>
          <w:b/>
          <w:u w:val="single"/>
        </w:rPr>
      </w:pPr>
      <w:r>
        <w:rPr>
          <w:b/>
          <w:u w:val="single"/>
        </w:rPr>
        <w:lastRenderedPageBreak/>
        <w:t>4</w:t>
      </w:r>
      <w:r w:rsidR="00841DD4">
        <w:rPr>
          <w:b/>
          <w:u w:val="single"/>
        </w:rPr>
        <w:t>.</w:t>
      </w:r>
      <w:r w:rsidR="00CB4E56">
        <w:rPr>
          <w:b/>
          <w:u w:val="single"/>
        </w:rPr>
        <w:t xml:space="preserve"> Protest prokuráto</w:t>
      </w:r>
      <w:r w:rsidR="008F67A2">
        <w:rPr>
          <w:b/>
          <w:u w:val="single"/>
        </w:rPr>
        <w:t>ra k VZN 1/2028 o spôsobe náhradného zásobovania pitnou vodou a náhradného odvádzania odpadových vôd a o zneškodňovaní žúmp a prerokovanie návrhu nového VZN l/2025 o spôsobe náhradného zásobovania pitnou vodou a odvádzania odpadových vôd a o zneškodňovaní obsahu žúmp na území obce Hrabovka</w:t>
      </w:r>
    </w:p>
    <w:p w14:paraId="0E19AB7C" w14:textId="77777777" w:rsidR="008F67A2" w:rsidRDefault="008F67A2" w:rsidP="00841DD4">
      <w:pPr>
        <w:jc w:val="both"/>
        <w:rPr>
          <w:b/>
          <w:u w:val="single"/>
        </w:rPr>
      </w:pPr>
    </w:p>
    <w:p w14:paraId="4E4BEBB6" w14:textId="5D6557FF" w:rsidR="004F451E" w:rsidRDefault="00870C0F" w:rsidP="008F67A2">
      <w:pPr>
        <w:jc w:val="both"/>
      </w:pPr>
      <w:r>
        <w:t xml:space="preserve">Poslanci obecného zastupiteľstva obdržali na rokovanie </w:t>
      </w:r>
      <w:r w:rsidR="008F67A2">
        <w:t>obecného zastupiteľstva zaslaný Protest prokurátora k VZN 1/2018 o spôsobe náhradného zásobovania pitnou vodou a náhradného odvádzania odpadových vôd a o zneškodňovaní žúmp, ktorý podala prokurátorka Okresnej prokuratúry v Trenčíne JUDr. Hudecová. Pani prokurátorka</w:t>
      </w:r>
      <w:r w:rsidR="00C36626">
        <w:t>, na základe jej žiadosti,</w:t>
      </w:r>
      <w:r w:rsidR="008F67A2">
        <w:t xml:space="preserve"> bola prizvaná na rokovanie obecného zastupiteľstva, kde </w:t>
      </w:r>
      <w:r w:rsidR="00FE6072">
        <w:t>podro</w:t>
      </w:r>
      <w:r w:rsidR="008F67A2">
        <w:t>bne vysvetlila dôvody protestu voči VZN l/2018. Upozornila na novú legislatívu, ktorá je platná od roku 2022 a z tohto dôvodu odporučila</w:t>
      </w:r>
      <w:r w:rsidR="004F451E">
        <w:t xml:space="preserve"> vyhovieť protestu prokurátora a</w:t>
      </w:r>
      <w:r w:rsidR="008F67A2">
        <w:t xml:space="preserve"> zrušiť VZN 1/2018</w:t>
      </w:r>
      <w:r w:rsidR="004F451E">
        <w:t>, ktoré malo viaceré nedostatky z pohľadu platnej legislatívy. Následne o</w:t>
      </w:r>
      <w:r w:rsidR="008F67A2">
        <w:t>dporučila vypracovať a prerokovať na ďalšom zasadnutí obecného zastupiteľstva</w:t>
      </w:r>
      <w:r w:rsidR="004F451E">
        <w:t xml:space="preserve"> nové VZN o spôsobe náhradného zásobovania pitnou vodou a náhradného odvádzania odpadových vôd a o zneškodňovaní žúmp v obci Hrabovka.</w:t>
      </w:r>
      <w:r w:rsidR="00C36626">
        <w:t xml:space="preserve"> Na základe toho navrhla prijať uznesenie v znení :</w:t>
      </w:r>
    </w:p>
    <w:p w14:paraId="7301693B" w14:textId="1478D936" w:rsidR="00C36626" w:rsidRDefault="00C36626" w:rsidP="00C36626">
      <w:pPr>
        <w:jc w:val="both"/>
      </w:pPr>
      <w:r>
        <w:t>Obecné zastupiteľstvo v Hrabovke:</w:t>
      </w:r>
    </w:p>
    <w:p w14:paraId="182EF572" w14:textId="1849B30C" w:rsidR="00C36626" w:rsidRDefault="00C36626" w:rsidP="00DF2D3A">
      <w:pPr>
        <w:pStyle w:val="Odsekzoznamu"/>
        <w:numPr>
          <w:ilvl w:val="0"/>
          <w:numId w:val="9"/>
        </w:numPr>
        <w:jc w:val="both"/>
      </w:pPr>
      <w:r>
        <w:t>Vyhovuje protestu prokurátora</w:t>
      </w:r>
      <w:r w:rsidR="00DF2D3A">
        <w:t xml:space="preserve"> Okresnej prokuratúry Trenčín</w:t>
      </w:r>
      <w:r>
        <w:t xml:space="preserve"> podaného pod </w:t>
      </w:r>
      <w:proofErr w:type="spellStart"/>
      <w:r>
        <w:t>sp.zn</w:t>
      </w:r>
      <w:proofErr w:type="spellEnd"/>
      <w:r>
        <w:t>. PD84/25/3309-2 dňa 19.03.2025 proti §3, §4, §5, §6 VZN č. 01/2018 o spôsobe náhradného zásobovania pitnou vodou a náhradného odvádzania odpadových vôd a o zneškodňovaní žúmp.</w:t>
      </w:r>
    </w:p>
    <w:p w14:paraId="33930AD6" w14:textId="3F548EC8" w:rsidR="00C36626" w:rsidRDefault="00C36626" w:rsidP="00C36626">
      <w:pPr>
        <w:pStyle w:val="Odsekzoznamu"/>
        <w:numPr>
          <w:ilvl w:val="0"/>
          <w:numId w:val="9"/>
        </w:numPr>
        <w:jc w:val="both"/>
      </w:pPr>
      <w:r>
        <w:t>Ruší VZN č. 01/2018 o spôsobe náhradného zásobovania pitnou vodou a náhradného odvádzania odpadových vôd a o zneškodňovaní žúmp</w:t>
      </w:r>
      <w:r w:rsidR="00A01203">
        <w:t xml:space="preserve"> </w:t>
      </w:r>
      <w:r w:rsidR="00A01203" w:rsidRPr="00A01203">
        <w:t>účinné dňa 18.07.2018 schválené uznesením Obecného zastupiteľstva Obce Hrabovka č. 14/2018 dňa 26.06.2018,</w:t>
      </w:r>
    </w:p>
    <w:p w14:paraId="434495EE" w14:textId="626A367F" w:rsidR="00C36626" w:rsidRDefault="00C36626" w:rsidP="00C36626">
      <w:pPr>
        <w:pStyle w:val="Odsekzoznamu"/>
        <w:numPr>
          <w:ilvl w:val="0"/>
          <w:numId w:val="9"/>
        </w:numPr>
        <w:jc w:val="both"/>
      </w:pPr>
      <w:r>
        <w:t>Odporúča na najbližšom zasadnutí obecného zastupiteľstva prerokovať a schváliť nové VZN o spôsobe náhradného zásobovania pitnou vodou a náhradného odvádzania odpadových vôd a o zneškodňovaní žúmp.</w:t>
      </w:r>
    </w:p>
    <w:p w14:paraId="732D7FF7" w14:textId="77777777" w:rsidR="00C36626" w:rsidRDefault="00C36626" w:rsidP="00C36626">
      <w:pPr>
        <w:pStyle w:val="Odsekzoznamu"/>
        <w:jc w:val="both"/>
      </w:pPr>
    </w:p>
    <w:p w14:paraId="29A291BC" w14:textId="3636428F" w:rsidR="00C36626" w:rsidRDefault="00C36626" w:rsidP="008F67A2">
      <w:pPr>
        <w:jc w:val="both"/>
      </w:pPr>
      <w:r>
        <w:t>Starostka dala hlasovať o uznesení v predloženom znení.</w:t>
      </w:r>
    </w:p>
    <w:p w14:paraId="73120BD1" w14:textId="77777777" w:rsidR="00C36626" w:rsidRDefault="00C36626" w:rsidP="008F67A2">
      <w:pPr>
        <w:jc w:val="both"/>
      </w:pPr>
    </w:p>
    <w:p w14:paraId="1E6127DF" w14:textId="77777777" w:rsidR="003D48E7" w:rsidRPr="007C1609" w:rsidRDefault="003D48E7" w:rsidP="003D48E7">
      <w:pPr>
        <w:ind w:firstLine="708"/>
        <w:jc w:val="both"/>
        <w:rPr>
          <w:b/>
        </w:rPr>
      </w:pPr>
      <w:r>
        <w:rPr>
          <w:b/>
        </w:rPr>
        <w:t>Prítomní: 3</w:t>
      </w:r>
      <w:r>
        <w:rPr>
          <w:b/>
        </w:rPr>
        <w:tab/>
      </w:r>
      <w:r>
        <w:rPr>
          <w:b/>
        </w:rPr>
        <w:tab/>
      </w:r>
      <w:r>
        <w:rPr>
          <w:b/>
        </w:rPr>
        <w:tab/>
        <w:t>Za: 3</w:t>
      </w:r>
      <w:r>
        <w:rPr>
          <w:b/>
        </w:rPr>
        <w:tab/>
      </w:r>
      <w:r>
        <w:rPr>
          <w:b/>
        </w:rPr>
        <w:tab/>
        <w:t xml:space="preserve">Proti: </w:t>
      </w:r>
      <w:r w:rsidRPr="007C1609">
        <w:rPr>
          <w:b/>
        </w:rPr>
        <w:t>0</w:t>
      </w:r>
      <w:r>
        <w:rPr>
          <w:b/>
        </w:rPr>
        <w:tab/>
        <w:t xml:space="preserve">     Zdržal sa</w:t>
      </w:r>
      <w:r w:rsidRPr="004A6648">
        <w:rPr>
          <w:b/>
        </w:rPr>
        <w:t>: 0</w:t>
      </w:r>
    </w:p>
    <w:p w14:paraId="179A8807" w14:textId="77777777" w:rsidR="003D48E7" w:rsidRDefault="003D48E7" w:rsidP="008F67A2">
      <w:pPr>
        <w:jc w:val="both"/>
      </w:pPr>
    </w:p>
    <w:p w14:paraId="476B1AD5" w14:textId="77777777" w:rsidR="004F451E" w:rsidRDefault="004F451E" w:rsidP="008F67A2">
      <w:pPr>
        <w:jc w:val="both"/>
      </w:pPr>
    </w:p>
    <w:p w14:paraId="0434D6F2" w14:textId="77777777" w:rsidR="004F451E" w:rsidRDefault="004F451E" w:rsidP="008F67A2">
      <w:pPr>
        <w:jc w:val="both"/>
        <w:rPr>
          <w:b/>
          <w:u w:val="single"/>
        </w:rPr>
      </w:pPr>
      <w:r>
        <w:rPr>
          <w:b/>
          <w:u w:val="single"/>
        </w:rPr>
        <w:t>5. Protest prokurátora k VZN 2/2017 o poplatkoch za znečistenie ovzdušia malými zdrojmi a návrh na jeho zrušenie</w:t>
      </w:r>
    </w:p>
    <w:p w14:paraId="39B352E1" w14:textId="77777777" w:rsidR="004F451E" w:rsidRDefault="004F451E" w:rsidP="008F67A2">
      <w:pPr>
        <w:jc w:val="both"/>
      </w:pPr>
    </w:p>
    <w:p w14:paraId="22F83AB4" w14:textId="5874D369" w:rsidR="0019734B" w:rsidRDefault="004F451E" w:rsidP="008F67A2">
      <w:pPr>
        <w:jc w:val="both"/>
      </w:pPr>
      <w:r>
        <w:t>Poslanci obecného zastupiteľstva obdržali na rokovanie obecného zastupiteľstva zaslaný Protest prokurátora k VZN 2/2017 o poplatkoch za znečistenie ovzdušia malými zdrojmi , ktorý zaslal Mgr. Mikuš z Okresnej prokuratúry v Trenčíne. Prítomná pani prokurátorka JUDr. Hudecová bližšie vysvetlila dôvody protestu</w:t>
      </w:r>
      <w:r w:rsidR="009C01B7">
        <w:t>-</w:t>
      </w:r>
      <w:r w:rsidR="00DF2D3A">
        <w:t xml:space="preserve">VZN 2/2017 je ako celok nezákonné, nakoľko bolo prijaté na základe  zákona, ktorý je už zrušený a je prijatý nový zákon z roku 2023 </w:t>
      </w:r>
      <w:r w:rsidR="009C01B7">
        <w:t>.</w:t>
      </w:r>
      <w:r>
        <w:t xml:space="preserve"> </w:t>
      </w:r>
      <w:r w:rsidR="009C01B7">
        <w:t>Z tohto dôvodu n</w:t>
      </w:r>
      <w:r>
        <w:t>avrhla zrušenie V</w:t>
      </w:r>
      <w:r w:rsidR="009C01B7">
        <w:t xml:space="preserve">ZN 2/2017 a podotkla, že </w:t>
      </w:r>
      <w:r w:rsidR="00B2536F">
        <w:t>ak sa obec rozhodne vyberať poplatok za znečistenie ovzdušia, pokiaľ má v obci také subjekty ktorých sa to dotýka, môže schváliť nové VZN a ak sa rozhodne že nie</w:t>
      </w:r>
      <w:r w:rsidR="009C01B7">
        <w:t>,</w:t>
      </w:r>
      <w:r w:rsidR="00B2536F">
        <w:t xml:space="preserve"> tak</w:t>
      </w:r>
      <w:r w:rsidR="009C01B7">
        <w:t xml:space="preserve"> nie je nutné prijímať nové VZN. </w:t>
      </w:r>
      <w:r w:rsidR="00B2536F">
        <w:t xml:space="preserve">Nové VZN však musí byť schválené v zmysle súčasnej platnej legislatívy. </w:t>
      </w:r>
    </w:p>
    <w:p w14:paraId="1E72694B" w14:textId="1FB98CB7" w:rsidR="00C36626" w:rsidRDefault="00C36626" w:rsidP="00C36626">
      <w:pPr>
        <w:jc w:val="both"/>
      </w:pPr>
      <w:r>
        <w:t>Obecné zastupiteľstvo v Hrabovke:</w:t>
      </w:r>
    </w:p>
    <w:p w14:paraId="2C581582" w14:textId="7BE22CF0" w:rsidR="00C36626" w:rsidRDefault="00C36626" w:rsidP="00C36626">
      <w:pPr>
        <w:pStyle w:val="Odsekzoznamu"/>
        <w:numPr>
          <w:ilvl w:val="0"/>
          <w:numId w:val="13"/>
        </w:numPr>
        <w:jc w:val="both"/>
      </w:pPr>
      <w:r>
        <w:t>Vyhovuje protestu prokurátora</w:t>
      </w:r>
      <w:r w:rsidR="00B2536F">
        <w:t xml:space="preserve"> Okresnej prokuratúry Trenčín </w:t>
      </w:r>
      <w:proofErr w:type="spellStart"/>
      <w:r w:rsidR="00B2536F">
        <w:t>sp</w:t>
      </w:r>
      <w:proofErr w:type="spellEnd"/>
      <w:r w:rsidR="00B2536F">
        <w:t>. zn. PD144/25/3309-2 zo dňa 15.05.2025 proti VZN</w:t>
      </w:r>
      <w:r w:rsidR="00A01203">
        <w:t xml:space="preserve"> obce Hrabovka</w:t>
      </w:r>
      <w:r w:rsidR="00B2536F">
        <w:t xml:space="preserve"> č</w:t>
      </w:r>
      <w:r w:rsidR="00A01203">
        <w:t>íslo</w:t>
      </w:r>
      <w:r w:rsidR="00B2536F">
        <w:t xml:space="preserve"> 02/2017</w:t>
      </w:r>
      <w:r w:rsidR="00A01203">
        <w:t xml:space="preserve"> o poplatkoch za znečistenie ovzdušia malými zdrojmi.</w:t>
      </w:r>
    </w:p>
    <w:p w14:paraId="2EE2F20B" w14:textId="3B5FC7D4" w:rsidR="00A01203" w:rsidRDefault="00A01203" w:rsidP="00C36626">
      <w:pPr>
        <w:pStyle w:val="Odsekzoznamu"/>
        <w:numPr>
          <w:ilvl w:val="0"/>
          <w:numId w:val="13"/>
        </w:numPr>
        <w:jc w:val="both"/>
      </w:pPr>
      <w:r>
        <w:lastRenderedPageBreak/>
        <w:t xml:space="preserve">Ruší VZN č. 02/2017 o poplatkoch za znečistenie ovzdušia malými zdrojmi </w:t>
      </w:r>
      <w:r w:rsidRPr="00A01203">
        <w:t>schválené Obecným zastupiteľstvom v Hrabovke dňa 02.08.2017 uznesením číslo 31/2017, účinného od 23.08.2017</w:t>
      </w:r>
      <w:r>
        <w:t>.</w:t>
      </w:r>
    </w:p>
    <w:p w14:paraId="263E342D" w14:textId="77777777" w:rsidR="00C36626" w:rsidRDefault="00C36626" w:rsidP="00C36626">
      <w:pPr>
        <w:jc w:val="both"/>
      </w:pPr>
    </w:p>
    <w:p w14:paraId="06DD4B4C" w14:textId="77777777" w:rsidR="003D48E7" w:rsidRPr="007C1609" w:rsidRDefault="003D48E7" w:rsidP="003D48E7">
      <w:pPr>
        <w:ind w:firstLine="708"/>
        <w:jc w:val="both"/>
        <w:rPr>
          <w:b/>
        </w:rPr>
      </w:pPr>
      <w:r>
        <w:rPr>
          <w:b/>
        </w:rPr>
        <w:t>Prítomní: 3</w:t>
      </w:r>
      <w:r>
        <w:rPr>
          <w:b/>
        </w:rPr>
        <w:tab/>
      </w:r>
      <w:r>
        <w:rPr>
          <w:b/>
        </w:rPr>
        <w:tab/>
      </w:r>
      <w:r>
        <w:rPr>
          <w:b/>
        </w:rPr>
        <w:tab/>
        <w:t>Za: 3</w:t>
      </w:r>
      <w:r>
        <w:rPr>
          <w:b/>
        </w:rPr>
        <w:tab/>
      </w:r>
      <w:r>
        <w:rPr>
          <w:b/>
        </w:rPr>
        <w:tab/>
        <w:t xml:space="preserve">Proti: </w:t>
      </w:r>
      <w:r w:rsidRPr="007C1609">
        <w:rPr>
          <w:b/>
        </w:rPr>
        <w:t>0</w:t>
      </w:r>
      <w:r>
        <w:rPr>
          <w:b/>
        </w:rPr>
        <w:tab/>
        <w:t xml:space="preserve">     Zdržal sa</w:t>
      </w:r>
      <w:r w:rsidRPr="004A6648">
        <w:rPr>
          <w:b/>
        </w:rPr>
        <w:t>: 0</w:t>
      </w:r>
    </w:p>
    <w:p w14:paraId="02D6D606" w14:textId="77777777" w:rsidR="003D48E7" w:rsidRDefault="003D48E7" w:rsidP="008F67A2">
      <w:pPr>
        <w:jc w:val="both"/>
      </w:pPr>
    </w:p>
    <w:p w14:paraId="22DACAA4" w14:textId="3E9CC899" w:rsidR="009C01B7" w:rsidRDefault="009C01B7" w:rsidP="008F67A2">
      <w:pPr>
        <w:jc w:val="both"/>
      </w:pPr>
    </w:p>
    <w:p w14:paraId="1FC87950" w14:textId="13E4EA1A" w:rsidR="009C01B7" w:rsidRDefault="009C01B7" w:rsidP="008F67A2">
      <w:pPr>
        <w:jc w:val="both"/>
        <w:rPr>
          <w:b/>
          <w:u w:val="single"/>
        </w:rPr>
      </w:pPr>
      <w:r>
        <w:rPr>
          <w:b/>
          <w:u w:val="single"/>
        </w:rPr>
        <w:t>6. Záverečný účet obce Hrabovka za rok 2024</w:t>
      </w:r>
    </w:p>
    <w:p w14:paraId="4FF5953A" w14:textId="1B6AAB3D" w:rsidR="009C01B7" w:rsidRDefault="009C01B7" w:rsidP="008F67A2">
      <w:pPr>
        <w:jc w:val="both"/>
        <w:rPr>
          <w:b/>
          <w:u w:val="single"/>
        </w:rPr>
      </w:pPr>
    </w:p>
    <w:p w14:paraId="6637FC7A" w14:textId="5FC05109" w:rsidR="009C01B7" w:rsidRDefault="009C01B7" w:rsidP="008F67A2">
      <w:pPr>
        <w:jc w:val="both"/>
      </w:pPr>
      <w:r>
        <w:t xml:space="preserve">Poslanci obdržali na rokovanie obecného zastupiteľstva návrh Záverečného účtu obce Hrabovka za rok 2024 spolu s čerpaní rozpočtu za rok 2024. Návrh Záverečného účtu bol zverejnený aj úradnej tabuli na stránke obce od 13.05.2025 čím bola dodržaná zákonná lehota na jeho zverejnenie. Starostka vyzvala prítomných poslancov, aby sa vyjadrili, k návrhu Záverečného účtu. </w:t>
      </w:r>
      <w:r w:rsidR="003D48E7">
        <w:t>Žiadny z poslancov nemal doplňujúce otázky a preto dala hlasovať o predloženom návrhu uznesenie k Záverečnému účtu obce Hrabovka za rok 2024 v znení:</w:t>
      </w:r>
    </w:p>
    <w:p w14:paraId="6FF1B90F" w14:textId="63916B21" w:rsidR="003D48E7" w:rsidRDefault="003D48E7" w:rsidP="003D48E7">
      <w:pPr>
        <w:pStyle w:val="Odsekzoznamu"/>
        <w:numPr>
          <w:ilvl w:val="0"/>
          <w:numId w:val="8"/>
        </w:numPr>
        <w:jc w:val="both"/>
      </w:pPr>
      <w:r>
        <w:t>Obecné zastupiteľstvo v Hrabovke schvaľuje Záverečný účet obce a celoročné hospodárenie bez výhrad.</w:t>
      </w:r>
    </w:p>
    <w:p w14:paraId="27B12682" w14:textId="181372C5" w:rsidR="003D48E7" w:rsidRDefault="003D48E7" w:rsidP="003D48E7">
      <w:pPr>
        <w:pStyle w:val="Odsekzoznamu"/>
        <w:numPr>
          <w:ilvl w:val="0"/>
          <w:numId w:val="8"/>
        </w:numPr>
        <w:jc w:val="both"/>
      </w:pPr>
      <w:r>
        <w:t>Obecné zastupiteľstvo v Hrabovke schvaľuje použitie prebytku rozpočtového hospodárenia na tvorbu rezervného fondu vo výške 1199,02 EUR.</w:t>
      </w:r>
    </w:p>
    <w:p w14:paraId="355310A8" w14:textId="77777777" w:rsidR="00B2536F" w:rsidRDefault="00B2536F" w:rsidP="00B2536F">
      <w:pPr>
        <w:jc w:val="both"/>
        <w:rPr>
          <w:b/>
        </w:rPr>
      </w:pPr>
    </w:p>
    <w:p w14:paraId="5B2F81AA" w14:textId="23C0C505" w:rsidR="00B2536F" w:rsidRPr="00B2536F" w:rsidRDefault="00B2536F" w:rsidP="00B2536F">
      <w:pPr>
        <w:jc w:val="both"/>
        <w:rPr>
          <w:b/>
        </w:rPr>
      </w:pPr>
      <w:r w:rsidRPr="00B2536F">
        <w:rPr>
          <w:b/>
        </w:rPr>
        <w:t>Prítomní: 3</w:t>
      </w:r>
      <w:r w:rsidRPr="00B2536F">
        <w:rPr>
          <w:b/>
        </w:rPr>
        <w:tab/>
      </w:r>
      <w:r w:rsidRPr="00B2536F">
        <w:rPr>
          <w:b/>
        </w:rPr>
        <w:tab/>
      </w:r>
      <w:r w:rsidRPr="00B2536F">
        <w:rPr>
          <w:b/>
        </w:rPr>
        <w:tab/>
        <w:t>Za: 3</w:t>
      </w:r>
      <w:r w:rsidRPr="00B2536F">
        <w:rPr>
          <w:b/>
        </w:rPr>
        <w:tab/>
      </w:r>
      <w:r w:rsidRPr="00B2536F">
        <w:rPr>
          <w:b/>
        </w:rPr>
        <w:tab/>
        <w:t>Proti: 0</w:t>
      </w:r>
      <w:r w:rsidRPr="00B2536F">
        <w:rPr>
          <w:b/>
        </w:rPr>
        <w:tab/>
        <w:t xml:space="preserve">     Zdržal sa: 0</w:t>
      </w:r>
    </w:p>
    <w:p w14:paraId="3D26B147" w14:textId="77777777" w:rsidR="00B2536F" w:rsidRDefault="00B2536F" w:rsidP="00B2536F">
      <w:pPr>
        <w:ind w:left="360"/>
        <w:jc w:val="both"/>
      </w:pPr>
    </w:p>
    <w:p w14:paraId="3E4B3ED1" w14:textId="367C49A8" w:rsidR="003D48E7" w:rsidRDefault="003D48E7" w:rsidP="003D48E7">
      <w:pPr>
        <w:jc w:val="both"/>
      </w:pPr>
    </w:p>
    <w:p w14:paraId="59227923" w14:textId="54D2557E" w:rsidR="003D48E7" w:rsidRDefault="003D48E7" w:rsidP="003D48E7">
      <w:pPr>
        <w:jc w:val="both"/>
        <w:rPr>
          <w:b/>
          <w:u w:val="single"/>
        </w:rPr>
      </w:pPr>
      <w:r>
        <w:rPr>
          <w:b/>
          <w:u w:val="single"/>
        </w:rPr>
        <w:t>7. Výročná správa obce Hrabovka za rok 2024</w:t>
      </w:r>
    </w:p>
    <w:p w14:paraId="2426AE26" w14:textId="7AF3A671" w:rsidR="003D48E7" w:rsidRDefault="003D48E7" w:rsidP="003D48E7">
      <w:pPr>
        <w:jc w:val="both"/>
        <w:rPr>
          <w:b/>
          <w:u w:val="single"/>
        </w:rPr>
      </w:pPr>
    </w:p>
    <w:p w14:paraId="7045378E" w14:textId="44B24D8F" w:rsidR="003D48E7" w:rsidRDefault="003D48E7" w:rsidP="003D48E7">
      <w:pPr>
        <w:jc w:val="both"/>
      </w:pPr>
      <w:r>
        <w:t>V n</w:t>
      </w:r>
      <w:r w:rsidR="00EC273E">
        <w:t>ad</w:t>
      </w:r>
      <w:r>
        <w:t>väznosti na vypracovaný návrh Záverečného účtu obce Hrabovka za rok 2024 bola spracovaná aj Individuálna výročná správa obce Hrabovka za rok 2024, kde okrem údajov zo spracovaného Záverečného účtu</w:t>
      </w:r>
      <w:r w:rsidR="00EC273E">
        <w:t xml:space="preserve"> z pohľadu rozpočtu</w:t>
      </w:r>
      <w:r>
        <w:t xml:space="preserve"> boli doplnené aj demografické a geografické údaje o obci, organizačná štruktúra obce za rok 2024, plnenie úloh obce v oblasti preneseného výkonu a originálnych kompetencií obce, údaje z pohľadu účtovníctva a ostatné významné skutočnosti, ktoré mali vplyv na hospodárenie činnosť obce v roku 2024</w:t>
      </w:r>
      <w:r w:rsidR="00EC273E">
        <w:t>. Individuálna výročná správa obce Hrabovka bola zverejnená na úradnej tabuli na stránke obce a taktiež zaslaná všetkým poslancom obecného zastupiteľstva. Starostka vyzvala prítomných poslancov či má niekto ešte nejaké otázky k predloženému materiálu a dala hlasovať o jeho vzatí na vedomie.</w:t>
      </w:r>
    </w:p>
    <w:p w14:paraId="64C727E8" w14:textId="07564F67" w:rsidR="00EC273E" w:rsidRDefault="00EC273E" w:rsidP="00EC273E">
      <w:pPr>
        <w:ind w:firstLine="708"/>
        <w:jc w:val="both"/>
        <w:rPr>
          <w:b/>
        </w:rPr>
      </w:pPr>
      <w:r>
        <w:rPr>
          <w:b/>
        </w:rPr>
        <w:t>Prítomní: 3</w:t>
      </w:r>
      <w:r>
        <w:rPr>
          <w:b/>
        </w:rPr>
        <w:tab/>
      </w:r>
      <w:r>
        <w:rPr>
          <w:b/>
        </w:rPr>
        <w:tab/>
      </w:r>
      <w:r>
        <w:rPr>
          <w:b/>
        </w:rPr>
        <w:tab/>
        <w:t>Za: 3</w:t>
      </w:r>
      <w:r>
        <w:rPr>
          <w:b/>
        </w:rPr>
        <w:tab/>
      </w:r>
      <w:r>
        <w:rPr>
          <w:b/>
        </w:rPr>
        <w:tab/>
        <w:t xml:space="preserve">Proti: </w:t>
      </w:r>
      <w:r w:rsidRPr="007C1609">
        <w:rPr>
          <w:b/>
        </w:rPr>
        <w:t>0</w:t>
      </w:r>
      <w:r>
        <w:rPr>
          <w:b/>
        </w:rPr>
        <w:tab/>
        <w:t xml:space="preserve">     Zdržal sa</w:t>
      </w:r>
      <w:r w:rsidRPr="004A6648">
        <w:rPr>
          <w:b/>
        </w:rPr>
        <w:t>: 0</w:t>
      </w:r>
    </w:p>
    <w:p w14:paraId="1530DDD7" w14:textId="0EBB3628" w:rsidR="00EC273E" w:rsidRDefault="00EC273E" w:rsidP="00EC273E">
      <w:pPr>
        <w:jc w:val="both"/>
        <w:rPr>
          <w:b/>
        </w:rPr>
      </w:pPr>
    </w:p>
    <w:p w14:paraId="3F196716" w14:textId="0CADA660" w:rsidR="00EC273E" w:rsidRDefault="00EC273E" w:rsidP="00EC273E">
      <w:pPr>
        <w:jc w:val="both"/>
        <w:rPr>
          <w:b/>
          <w:u w:val="single"/>
        </w:rPr>
      </w:pPr>
      <w:r>
        <w:rPr>
          <w:b/>
          <w:u w:val="single"/>
        </w:rPr>
        <w:t>8. Úprava rozpočtu k 31.05.2025</w:t>
      </w:r>
    </w:p>
    <w:p w14:paraId="7CD47A3A" w14:textId="7E61FC9A" w:rsidR="00EC273E" w:rsidRDefault="00EC273E" w:rsidP="00EC273E">
      <w:pPr>
        <w:jc w:val="both"/>
        <w:rPr>
          <w:b/>
          <w:u w:val="single"/>
        </w:rPr>
      </w:pPr>
    </w:p>
    <w:p w14:paraId="102491C4" w14:textId="55439EAF" w:rsidR="00EC273E" w:rsidRDefault="00EC273E" w:rsidP="00EC273E">
      <w:pPr>
        <w:jc w:val="both"/>
      </w:pPr>
      <w:r>
        <w:t>Poslanci obecného zastupiteľstva obdržali na rokovanie obecného zastupiteľstva návrh na úpravu rozpočtu k 31.05.2025, ktorá sa týkala úprav na položkách určených na mzdy a odvody pre zamestna</w:t>
      </w:r>
      <w:r w:rsidR="00F044B7">
        <w:t>n</w:t>
      </w:r>
      <w:r>
        <w:t xml:space="preserve">cov – poukázanie finančných prostriedkov od štátu na odmeny a odvody pre zamestnancov verejnej správy, zmena v položke financovania referenta stavebného úradu-zastupovanie počas dlhodobej PN na dohodu o pracovnej činnosti, poukázaná dotácia na činnosť DHZO a dofinancovanie z vlastných zdrojov – zabezpečenie špeciálnej výstroje pre DHZO, zvýšenie na položke opráv a údržby verejného vodovodu, </w:t>
      </w:r>
      <w:r w:rsidR="00F044B7">
        <w:t>rekonštrukcia miestneho rozhlasu – nová ústredňa, oprava verejného osvetlenia a drobné úpravy medzi položkami podľa skutočného čerpania k 31.5.2025. Starostka dala hlasovať o predloženom návrhu úprav rozpočtu.</w:t>
      </w:r>
    </w:p>
    <w:p w14:paraId="2E09CF94" w14:textId="77777777" w:rsidR="00F044B7" w:rsidRPr="007C1609" w:rsidRDefault="00F044B7" w:rsidP="00F044B7">
      <w:pPr>
        <w:ind w:firstLine="708"/>
        <w:jc w:val="both"/>
        <w:rPr>
          <w:b/>
        </w:rPr>
      </w:pPr>
      <w:r>
        <w:rPr>
          <w:b/>
        </w:rPr>
        <w:t>Prítomní: 3</w:t>
      </w:r>
      <w:r>
        <w:rPr>
          <w:b/>
        </w:rPr>
        <w:tab/>
      </w:r>
      <w:r>
        <w:rPr>
          <w:b/>
        </w:rPr>
        <w:tab/>
      </w:r>
      <w:r>
        <w:rPr>
          <w:b/>
        </w:rPr>
        <w:tab/>
        <w:t>Za: 3</w:t>
      </w:r>
      <w:r>
        <w:rPr>
          <w:b/>
        </w:rPr>
        <w:tab/>
      </w:r>
      <w:r>
        <w:rPr>
          <w:b/>
        </w:rPr>
        <w:tab/>
        <w:t xml:space="preserve">Proti: </w:t>
      </w:r>
      <w:r w:rsidRPr="007C1609">
        <w:rPr>
          <w:b/>
        </w:rPr>
        <w:t>0</w:t>
      </w:r>
      <w:r>
        <w:rPr>
          <w:b/>
        </w:rPr>
        <w:tab/>
        <w:t xml:space="preserve">     Zdržal sa</w:t>
      </w:r>
      <w:r w:rsidRPr="004A6648">
        <w:rPr>
          <w:b/>
        </w:rPr>
        <w:t>: 0</w:t>
      </w:r>
    </w:p>
    <w:p w14:paraId="5FAD4B5D" w14:textId="396A59AB" w:rsidR="00974AEB" w:rsidRDefault="00F044B7" w:rsidP="00841DD4">
      <w:pPr>
        <w:jc w:val="both"/>
        <w:rPr>
          <w:b/>
          <w:u w:val="single"/>
        </w:rPr>
      </w:pPr>
      <w:r>
        <w:rPr>
          <w:b/>
          <w:u w:val="single"/>
        </w:rPr>
        <w:lastRenderedPageBreak/>
        <w:t xml:space="preserve">9. </w:t>
      </w:r>
      <w:r w:rsidR="00870C0F">
        <w:rPr>
          <w:b/>
          <w:u w:val="single"/>
        </w:rPr>
        <w:t>Opakované vyhlásenie voľby hlavného kontrolóra obce Hrabovka</w:t>
      </w:r>
    </w:p>
    <w:p w14:paraId="3FFEC25F" w14:textId="77777777" w:rsidR="00F044B7" w:rsidRDefault="00F044B7" w:rsidP="00841DD4">
      <w:pPr>
        <w:jc w:val="both"/>
        <w:rPr>
          <w:b/>
          <w:u w:val="single"/>
        </w:rPr>
      </w:pPr>
    </w:p>
    <w:p w14:paraId="157CB0DE" w14:textId="2915D2F1" w:rsidR="00974AEB" w:rsidRDefault="00974AEB" w:rsidP="00841DD4">
      <w:pPr>
        <w:jc w:val="both"/>
      </w:pPr>
      <w:r>
        <w:t>Starostka opakovane predložila na rokovanie  obecného zastupiteľstva návrh na Vyhlásenie voľby hlavného kontrolóra obce Hrabovka. V</w:t>
      </w:r>
      <w:r w:rsidR="00870C0F">
        <w:t xml:space="preserve">oľba hlavného kontrolóra </w:t>
      </w:r>
      <w:r>
        <w:t>bola</w:t>
      </w:r>
      <w:r w:rsidR="00870C0F">
        <w:t xml:space="preserve"> už</w:t>
      </w:r>
      <w:r>
        <w:t xml:space="preserve"> </w:t>
      </w:r>
      <w:r w:rsidR="00F044B7">
        <w:t>4</w:t>
      </w:r>
      <w:r>
        <w:t xml:space="preserve">x vyhlásená, avšak neprihlásil sa žiadny uchádzač. </w:t>
      </w:r>
      <w:r w:rsidR="00F044B7">
        <w:t xml:space="preserve">Momentálne oslovila k spolupráci okolitých starostov, ktorí prisľúbili pomoc s oslovením uchádzačov prostredníctvom svojich kontrolórov v obciach. </w:t>
      </w:r>
    </w:p>
    <w:p w14:paraId="3449A964" w14:textId="753F3422" w:rsidR="007C08C7" w:rsidRDefault="007C08C7" w:rsidP="00841DD4">
      <w:pPr>
        <w:jc w:val="both"/>
      </w:pPr>
      <w:r>
        <w:t>Prítomn</w:t>
      </w:r>
      <w:r w:rsidR="00870C0F">
        <w:t>í</w:t>
      </w:r>
      <w:r>
        <w:t xml:space="preserve"> poslanci schválili uznesenie k Vyhláseniu voľby hlavného kontrolóra</w:t>
      </w:r>
      <w:r w:rsidR="00F044B7">
        <w:t>, ktoré by sa uskutočnilo 28.7.2025.</w:t>
      </w:r>
    </w:p>
    <w:p w14:paraId="14BFE315" w14:textId="77777777" w:rsidR="00F5630D" w:rsidRDefault="00F5630D" w:rsidP="00841DD4">
      <w:pPr>
        <w:jc w:val="both"/>
      </w:pPr>
    </w:p>
    <w:p w14:paraId="2236CA5F" w14:textId="537A91BB" w:rsidR="007C08C7" w:rsidRDefault="007C08C7" w:rsidP="007C08C7">
      <w:pPr>
        <w:ind w:firstLine="708"/>
        <w:jc w:val="both"/>
      </w:pPr>
      <w:r>
        <w:rPr>
          <w:b/>
        </w:rPr>
        <w:t>Prítomní: 3</w:t>
      </w:r>
      <w:r>
        <w:rPr>
          <w:b/>
        </w:rPr>
        <w:tab/>
      </w:r>
      <w:r>
        <w:rPr>
          <w:b/>
        </w:rPr>
        <w:tab/>
        <w:t>Za: 3</w:t>
      </w:r>
      <w:r w:rsidRPr="005A105E">
        <w:rPr>
          <w:b/>
        </w:rPr>
        <w:tab/>
      </w:r>
      <w:r>
        <w:rPr>
          <w:b/>
        </w:rPr>
        <w:tab/>
        <w:t xml:space="preserve">Proti: </w:t>
      </w:r>
      <w:r w:rsidRPr="007C1609">
        <w:rPr>
          <w:b/>
        </w:rPr>
        <w:t>0</w:t>
      </w:r>
      <w:r>
        <w:rPr>
          <w:b/>
        </w:rPr>
        <w:tab/>
        <w:t>Zdržal sa:</w:t>
      </w:r>
      <w:r>
        <w:t xml:space="preserve"> </w:t>
      </w:r>
      <w:r>
        <w:rPr>
          <w:b/>
        </w:rPr>
        <w:t>0</w:t>
      </w:r>
    </w:p>
    <w:p w14:paraId="3B30D820" w14:textId="77777777" w:rsidR="00D50F0B" w:rsidRPr="00974AEB" w:rsidRDefault="00D50F0B" w:rsidP="00841DD4">
      <w:pPr>
        <w:jc w:val="both"/>
      </w:pPr>
    </w:p>
    <w:p w14:paraId="73AD6BBC" w14:textId="0A38F572" w:rsidR="00974AEB" w:rsidRDefault="00F044B7" w:rsidP="00974AEB">
      <w:pPr>
        <w:jc w:val="both"/>
        <w:rPr>
          <w:b/>
          <w:u w:val="single"/>
        </w:rPr>
      </w:pPr>
      <w:r>
        <w:rPr>
          <w:b/>
          <w:u w:val="single"/>
        </w:rPr>
        <w:t>10.</w:t>
      </w:r>
      <w:r w:rsidR="00172806">
        <w:rPr>
          <w:b/>
          <w:u w:val="single"/>
        </w:rPr>
        <w:t xml:space="preserve"> Rôzne</w:t>
      </w:r>
    </w:p>
    <w:p w14:paraId="462CC76B" w14:textId="3EEB25C5" w:rsidR="00F044B7" w:rsidRDefault="00F044B7" w:rsidP="00974AEB">
      <w:pPr>
        <w:jc w:val="both"/>
        <w:rPr>
          <w:b/>
          <w:u w:val="single"/>
        </w:rPr>
      </w:pPr>
    </w:p>
    <w:p w14:paraId="5E14BE7F" w14:textId="6B65282B" w:rsidR="00F044B7" w:rsidRPr="00F044B7" w:rsidRDefault="00F044B7" w:rsidP="00974AEB">
      <w:pPr>
        <w:jc w:val="both"/>
      </w:pPr>
      <w:r>
        <w:t xml:space="preserve">Starostka vyzvala prítomných poslancov či majú niečo k tomuto bodu rokovania a nakoľko žiadny z poslancov nemal žiadne </w:t>
      </w:r>
      <w:r w:rsidR="00072A9D">
        <w:t>podnet</w:t>
      </w:r>
      <w:r>
        <w:t>y prešla k bodu diskusia.</w:t>
      </w:r>
    </w:p>
    <w:p w14:paraId="795A4381" w14:textId="0728C0F3" w:rsidR="00F044B7" w:rsidRDefault="00F044B7" w:rsidP="00F044B7">
      <w:pPr>
        <w:jc w:val="both"/>
      </w:pPr>
    </w:p>
    <w:p w14:paraId="29E29996" w14:textId="52AB443E" w:rsidR="003C738D" w:rsidRDefault="003C738D" w:rsidP="003C738D">
      <w:pPr>
        <w:pStyle w:val="Zkladntext"/>
        <w:rPr>
          <w:b/>
          <w:bCs/>
          <w:u w:val="single"/>
        </w:rPr>
      </w:pPr>
      <w:r>
        <w:rPr>
          <w:b/>
          <w:bCs/>
          <w:u w:val="single"/>
        </w:rPr>
        <w:t>13.Diskusia</w:t>
      </w:r>
    </w:p>
    <w:p w14:paraId="0F65D49F" w14:textId="509A8B63" w:rsidR="00F044B7" w:rsidRDefault="00F044B7" w:rsidP="003C738D">
      <w:pPr>
        <w:pStyle w:val="Zkladntext"/>
        <w:rPr>
          <w:b/>
          <w:bCs/>
          <w:u w:val="single"/>
        </w:rPr>
      </w:pPr>
    </w:p>
    <w:p w14:paraId="2C0EF4A4" w14:textId="77777777" w:rsidR="006B6015" w:rsidRDefault="00F044B7" w:rsidP="003C738D">
      <w:pPr>
        <w:pStyle w:val="Zkladntext"/>
        <w:rPr>
          <w:bCs/>
        </w:rPr>
      </w:pPr>
      <w:r>
        <w:rPr>
          <w:bCs/>
        </w:rPr>
        <w:t>Z radov občanov</w:t>
      </w:r>
      <w:r w:rsidR="006B6015">
        <w:rPr>
          <w:bCs/>
        </w:rPr>
        <w:t>:</w:t>
      </w:r>
    </w:p>
    <w:p w14:paraId="53E23493" w14:textId="743466DD" w:rsidR="00F044B7" w:rsidRDefault="006B6015" w:rsidP="003C738D">
      <w:pPr>
        <w:pStyle w:val="Zkladntext"/>
        <w:rPr>
          <w:bCs/>
        </w:rPr>
      </w:pPr>
      <w:r>
        <w:rPr>
          <w:bCs/>
        </w:rPr>
        <w:t>*D</w:t>
      </w:r>
      <w:r w:rsidR="00F044B7">
        <w:rPr>
          <w:bCs/>
        </w:rPr>
        <w:t xml:space="preserve">o diskusie </w:t>
      </w:r>
      <w:r>
        <w:rPr>
          <w:bCs/>
        </w:rPr>
        <w:t xml:space="preserve">sa </w:t>
      </w:r>
      <w:r w:rsidR="00F044B7">
        <w:rPr>
          <w:bCs/>
        </w:rPr>
        <w:t xml:space="preserve">prihlásil pán </w:t>
      </w:r>
      <w:proofErr w:type="spellStart"/>
      <w:r w:rsidR="00F044B7">
        <w:rPr>
          <w:bCs/>
        </w:rPr>
        <w:t>Jakab</w:t>
      </w:r>
      <w:proofErr w:type="spellEnd"/>
      <w:r w:rsidR="00F044B7">
        <w:rPr>
          <w:bCs/>
        </w:rPr>
        <w:t xml:space="preserve"> s otázkou na akom princípe funguje rozvádzač verejného osvetlenia, nakoľko javil známky nefunkčnosti </w:t>
      </w:r>
      <w:r>
        <w:rPr>
          <w:bCs/>
        </w:rPr>
        <w:t xml:space="preserve">hlavne v skorých ranných hodinách, kedy idú ľudia skoro ráno do práce. Starostka vysvetlila, že keďže sa jedná o nový rozvádzač bolo potrebné jeho nastavene zo strany dodávateľa v čase keď sa menil zimný a letný čas. Ostatné funkcie sú riadené satelitom, ktoré však môžu byť ovplyvnené výpadkom dodávky elektriny alebo výpadkom ističa. Ďalšia otázka pána </w:t>
      </w:r>
      <w:proofErr w:type="spellStart"/>
      <w:r>
        <w:rPr>
          <w:bCs/>
        </w:rPr>
        <w:t>Jakaba</w:t>
      </w:r>
      <w:proofErr w:type="spellEnd"/>
      <w:r>
        <w:rPr>
          <w:bCs/>
        </w:rPr>
        <w:t xml:space="preserve"> bola k personálnemu zloženiu na pomocné práce v obci hlavne čo sa týka kosenia. Starostka vysvetlila, že momentálne obec nezamestnáva nikoho na tieto práce. Práce sú zabezpečené dodávateľským spôsobom-kosenie cintorína, pod cintorínom, pozemok pri vodojeme a čerpacej stanici, pričom apeluje na občanov, že každý je povinný</w:t>
      </w:r>
      <w:r w:rsidR="00D5342E">
        <w:rPr>
          <w:bCs/>
        </w:rPr>
        <w:t xml:space="preserve"> udržiavať aj priľahlé okolie svojich nehnuteľností</w:t>
      </w:r>
      <w:r>
        <w:rPr>
          <w:bCs/>
        </w:rPr>
        <w:t xml:space="preserve">. Niektoré </w:t>
      </w:r>
      <w:r w:rsidR="00072A9D">
        <w:rPr>
          <w:bCs/>
        </w:rPr>
        <w:t xml:space="preserve">verejné </w:t>
      </w:r>
      <w:r>
        <w:rPr>
          <w:bCs/>
        </w:rPr>
        <w:t xml:space="preserve">časti obce pokosili dobrovoľne občania a členovia DHZO napr. ihrisko, časť na Vrchoch pri kríži a pri </w:t>
      </w:r>
      <w:proofErr w:type="spellStart"/>
      <w:r>
        <w:rPr>
          <w:bCs/>
        </w:rPr>
        <w:t>gazónoch</w:t>
      </w:r>
      <w:proofErr w:type="spellEnd"/>
      <w:r>
        <w:rPr>
          <w:bCs/>
        </w:rPr>
        <w:t xml:space="preserve">. </w:t>
      </w:r>
    </w:p>
    <w:p w14:paraId="3CB2DBFF" w14:textId="02FCC597" w:rsidR="006B6015" w:rsidRDefault="006B6015" w:rsidP="003C738D">
      <w:pPr>
        <w:pStyle w:val="Zkladntext"/>
        <w:rPr>
          <w:bCs/>
        </w:rPr>
      </w:pPr>
      <w:r>
        <w:rPr>
          <w:bCs/>
        </w:rPr>
        <w:t xml:space="preserve">* Pani </w:t>
      </w:r>
      <w:proofErr w:type="spellStart"/>
      <w:r>
        <w:rPr>
          <w:bCs/>
        </w:rPr>
        <w:t>Čulenová</w:t>
      </w:r>
      <w:proofErr w:type="spellEnd"/>
      <w:r>
        <w:rPr>
          <w:bCs/>
        </w:rPr>
        <w:t xml:space="preserve"> sa spýtala na výmenu poklopov , či je reálna </w:t>
      </w:r>
      <w:r w:rsidR="008A30F7">
        <w:rPr>
          <w:bCs/>
        </w:rPr>
        <w:t xml:space="preserve">aspoň výmena tých </w:t>
      </w:r>
      <w:proofErr w:type="spellStart"/>
      <w:r w:rsidR="008A30F7">
        <w:rPr>
          <w:bCs/>
        </w:rPr>
        <w:t>najrizikkovejších</w:t>
      </w:r>
      <w:proofErr w:type="spellEnd"/>
      <w:r w:rsidR="008A30F7">
        <w:rPr>
          <w:bCs/>
        </w:rPr>
        <w:t>, ktoré sú v obci. Starostka odpovedala, že chce toto urobiť najneskôr do konca roka.</w:t>
      </w:r>
    </w:p>
    <w:p w14:paraId="3634EB2D" w14:textId="26C0A05A" w:rsidR="008A30F7" w:rsidRDefault="008A30F7" w:rsidP="003C738D">
      <w:pPr>
        <w:pStyle w:val="Zkladntext"/>
        <w:rPr>
          <w:bCs/>
        </w:rPr>
      </w:pPr>
      <w:r>
        <w:rPr>
          <w:bCs/>
        </w:rPr>
        <w:t>* Poslanec Čulen mal niekoľko otázok k prácam, ktoré sú vykonávané v rámci projektu Rekonštrukcie verejného priestranstva – navrhnuté</w:t>
      </w:r>
      <w:r w:rsidR="00072A9D">
        <w:rPr>
          <w:bCs/>
        </w:rPr>
        <w:t xml:space="preserve"> a</w:t>
      </w:r>
      <w:r>
        <w:rPr>
          <w:bCs/>
        </w:rPr>
        <w:t xml:space="preserve"> použité materiály a zeleň – </w:t>
      </w:r>
      <w:r w:rsidR="00072A9D">
        <w:rPr>
          <w:bCs/>
        </w:rPr>
        <w:t xml:space="preserve">starostka informovala </w:t>
      </w:r>
      <w:r>
        <w:rPr>
          <w:bCs/>
        </w:rPr>
        <w:t xml:space="preserve">čo </w:t>
      </w:r>
      <w:r w:rsidR="00D5342E">
        <w:rPr>
          <w:bCs/>
        </w:rPr>
        <w:t>obsahuje schválená projektová dokumentácia a nie je možné ju meniť</w:t>
      </w:r>
      <w:r>
        <w:rPr>
          <w:bCs/>
        </w:rPr>
        <w:t>.</w:t>
      </w:r>
    </w:p>
    <w:p w14:paraId="4B6E9A89" w14:textId="30EBA7F2" w:rsidR="00072A9D" w:rsidRDefault="008A30F7" w:rsidP="003C738D">
      <w:pPr>
        <w:pStyle w:val="Zkladntext"/>
        <w:rPr>
          <w:bCs/>
        </w:rPr>
      </w:pPr>
      <w:r>
        <w:rPr>
          <w:bCs/>
        </w:rPr>
        <w:t xml:space="preserve">* Poslanec </w:t>
      </w:r>
      <w:proofErr w:type="spellStart"/>
      <w:r>
        <w:rPr>
          <w:bCs/>
        </w:rPr>
        <w:t>Plško</w:t>
      </w:r>
      <w:proofErr w:type="spellEnd"/>
      <w:r>
        <w:rPr>
          <w:bCs/>
        </w:rPr>
        <w:t xml:space="preserve"> – otázka či obec oslovila </w:t>
      </w:r>
      <w:r w:rsidR="00A55761">
        <w:rPr>
          <w:bCs/>
        </w:rPr>
        <w:t>Povodie Váhu</w:t>
      </w:r>
      <w:r>
        <w:rPr>
          <w:bCs/>
        </w:rPr>
        <w:t xml:space="preserve"> v súvislosti s čistením vodného toku</w:t>
      </w:r>
      <w:r w:rsidR="00C23C26">
        <w:rPr>
          <w:bCs/>
        </w:rPr>
        <w:t>, ktorého je vlastníkom a</w:t>
      </w:r>
      <w:r>
        <w:rPr>
          <w:bCs/>
        </w:rPr>
        <w:t xml:space="preserve"> ktorý preteká cez pozemok pani Mrázikovej  a pokračuje ďalej </w:t>
      </w:r>
      <w:r w:rsidR="00F5630D">
        <w:rPr>
          <w:bCs/>
        </w:rPr>
        <w:t>cez ďalšie súkromné pozemky</w:t>
      </w:r>
      <w:r w:rsidR="00A55761">
        <w:rPr>
          <w:bCs/>
        </w:rPr>
        <w:t>. staro</w:t>
      </w:r>
      <w:r w:rsidR="00072A9D">
        <w:rPr>
          <w:bCs/>
        </w:rPr>
        <w:t xml:space="preserve">stka odpovedala že nakoľko sa jedná o súkromné pozemky, je potrebné aby </w:t>
      </w:r>
      <w:r w:rsidR="00A55761">
        <w:rPr>
          <w:bCs/>
        </w:rPr>
        <w:t>Povodie Váhu</w:t>
      </w:r>
      <w:r w:rsidR="00072A9D">
        <w:rPr>
          <w:bCs/>
        </w:rPr>
        <w:t xml:space="preserve"> oslovili majitelia nehnuteľnosti, obec nemôže vykonávať práce na cudzích pozemkoch.</w:t>
      </w:r>
    </w:p>
    <w:p w14:paraId="30676E0A" w14:textId="77777777" w:rsidR="00072A9D" w:rsidRDefault="00072A9D" w:rsidP="003C738D">
      <w:pPr>
        <w:pStyle w:val="Zkladntext"/>
        <w:rPr>
          <w:bCs/>
        </w:rPr>
      </w:pPr>
    </w:p>
    <w:p w14:paraId="28F50476" w14:textId="14687C5C" w:rsidR="008A30F7" w:rsidRDefault="00072A9D" w:rsidP="003C738D">
      <w:pPr>
        <w:pStyle w:val="Zkladntext"/>
        <w:rPr>
          <w:b/>
          <w:bCs/>
          <w:u w:val="single"/>
        </w:rPr>
      </w:pPr>
      <w:r>
        <w:rPr>
          <w:bCs/>
        </w:rPr>
        <w:t xml:space="preserve"> </w:t>
      </w:r>
      <w:r w:rsidR="00F5630D">
        <w:rPr>
          <w:b/>
          <w:bCs/>
          <w:u w:val="single"/>
        </w:rPr>
        <w:t>14. Záver</w:t>
      </w:r>
    </w:p>
    <w:p w14:paraId="07779C88" w14:textId="21604141" w:rsidR="00F5630D" w:rsidRPr="00F5630D" w:rsidRDefault="00F5630D" w:rsidP="003C738D">
      <w:pPr>
        <w:pStyle w:val="Zkladntext"/>
        <w:rPr>
          <w:bCs/>
        </w:rPr>
      </w:pPr>
      <w:r>
        <w:rPr>
          <w:bCs/>
        </w:rPr>
        <w:t>Na záver starostka poďakovala všetkým prítomným poslancom a občanom za účasť na plánovanom zasadnutí obecného zastupiteľstva.</w:t>
      </w:r>
    </w:p>
    <w:p w14:paraId="2884989D" w14:textId="77777777" w:rsidR="00F5630D" w:rsidRPr="00F044B7" w:rsidRDefault="00F5630D" w:rsidP="003C738D">
      <w:pPr>
        <w:pStyle w:val="Zkladntext"/>
        <w:rPr>
          <w:bCs/>
        </w:rPr>
      </w:pPr>
    </w:p>
    <w:p w14:paraId="23ADA6AF" w14:textId="57E05EF1" w:rsidR="00CD5B42" w:rsidRDefault="00CD5B42" w:rsidP="003C738D">
      <w:pPr>
        <w:pStyle w:val="Zkladntext"/>
        <w:rPr>
          <w:b/>
          <w:bCs/>
          <w:u w:val="single"/>
        </w:rPr>
      </w:pPr>
    </w:p>
    <w:p w14:paraId="55A71572" w14:textId="75219D9D" w:rsidR="00CD5B42" w:rsidRDefault="00CD5B42" w:rsidP="003C738D">
      <w:pPr>
        <w:pStyle w:val="Zkladntext"/>
        <w:rPr>
          <w:b/>
          <w:bCs/>
          <w:u w:val="single"/>
        </w:rPr>
      </w:pPr>
    </w:p>
    <w:p w14:paraId="25A88287" w14:textId="4CA43D80" w:rsidR="00821504" w:rsidRDefault="00821504" w:rsidP="003C738D">
      <w:pPr>
        <w:pStyle w:val="Zkladntext"/>
        <w:rPr>
          <w:b/>
          <w:bCs/>
          <w:u w:val="single"/>
        </w:rPr>
      </w:pPr>
    </w:p>
    <w:p w14:paraId="53D823C7" w14:textId="77777777" w:rsidR="00821504" w:rsidRDefault="00821504" w:rsidP="003C738D">
      <w:pPr>
        <w:pStyle w:val="Zkladntext"/>
        <w:rPr>
          <w:b/>
          <w:bCs/>
          <w:u w:val="single"/>
        </w:rPr>
      </w:pPr>
      <w:bookmarkStart w:id="0" w:name="_GoBack"/>
      <w:bookmarkEnd w:id="0"/>
    </w:p>
    <w:p w14:paraId="4B43DBE8" w14:textId="304BB2A6" w:rsidR="00E856A1" w:rsidRDefault="00E856A1" w:rsidP="00FF0715">
      <w:pPr>
        <w:pStyle w:val="Zkladntext"/>
        <w:jc w:val="center"/>
        <w:rPr>
          <w:b/>
          <w:bCs/>
          <w:sz w:val="32"/>
          <w:szCs w:val="32"/>
        </w:rPr>
      </w:pPr>
      <w:r>
        <w:rPr>
          <w:b/>
          <w:bCs/>
          <w:sz w:val="32"/>
          <w:szCs w:val="32"/>
        </w:rPr>
        <w:lastRenderedPageBreak/>
        <w:t>Obecné zastupiteľstvo v Hrabovke</w:t>
      </w:r>
    </w:p>
    <w:p w14:paraId="78F6A0DD" w14:textId="3890635A" w:rsidR="00E856A1" w:rsidRDefault="00E856A1" w:rsidP="00FF0715">
      <w:pPr>
        <w:pStyle w:val="Bezriadkovania"/>
        <w:jc w:val="center"/>
        <w:rPr>
          <w:b/>
          <w:sz w:val="40"/>
          <w:szCs w:val="40"/>
        </w:rPr>
      </w:pPr>
      <w:r>
        <w:rPr>
          <w:b/>
          <w:sz w:val="40"/>
          <w:szCs w:val="40"/>
        </w:rPr>
        <w:t>Uznesenie č.</w:t>
      </w:r>
      <w:r w:rsidR="00FF0715">
        <w:rPr>
          <w:b/>
          <w:sz w:val="40"/>
          <w:szCs w:val="40"/>
        </w:rPr>
        <w:t xml:space="preserve"> </w:t>
      </w:r>
      <w:r w:rsidR="00C23C26">
        <w:rPr>
          <w:b/>
          <w:sz w:val="40"/>
          <w:szCs w:val="40"/>
        </w:rPr>
        <w:t>5</w:t>
      </w:r>
      <w:r w:rsidR="00F5630D">
        <w:rPr>
          <w:b/>
          <w:sz w:val="40"/>
          <w:szCs w:val="40"/>
        </w:rPr>
        <w:t xml:space="preserve"> </w:t>
      </w:r>
      <w:r w:rsidR="00BD72AD">
        <w:rPr>
          <w:b/>
          <w:sz w:val="40"/>
          <w:szCs w:val="40"/>
        </w:rPr>
        <w:t>-</w:t>
      </w:r>
      <w:r w:rsidR="00F5630D">
        <w:rPr>
          <w:b/>
          <w:sz w:val="40"/>
          <w:szCs w:val="40"/>
        </w:rPr>
        <w:t xml:space="preserve"> 12</w:t>
      </w:r>
      <w:r w:rsidR="00BD72AD">
        <w:rPr>
          <w:b/>
          <w:sz w:val="40"/>
          <w:szCs w:val="40"/>
        </w:rPr>
        <w:t xml:space="preserve"> </w:t>
      </w:r>
      <w:r w:rsidR="00FF0715">
        <w:rPr>
          <w:b/>
          <w:sz w:val="40"/>
          <w:szCs w:val="40"/>
        </w:rPr>
        <w:t>/202</w:t>
      </w:r>
      <w:r w:rsidR="0000226F">
        <w:rPr>
          <w:b/>
          <w:sz w:val="40"/>
          <w:szCs w:val="40"/>
        </w:rPr>
        <w:t>5</w:t>
      </w:r>
    </w:p>
    <w:p w14:paraId="5349A4CB" w14:textId="61E1FD0C" w:rsidR="00E856A1" w:rsidRDefault="00E856A1" w:rsidP="00FF0715">
      <w:pPr>
        <w:pStyle w:val="Bezriadkovania"/>
        <w:ind w:firstLine="708"/>
        <w:jc w:val="center"/>
        <w:rPr>
          <w:b/>
          <w:i/>
          <w:u w:val="single"/>
        </w:rPr>
      </w:pPr>
      <w:r>
        <w:rPr>
          <w:sz w:val="32"/>
          <w:szCs w:val="32"/>
          <w:u w:val="single"/>
        </w:rPr>
        <w:t>zo zasadnutia OZ v Hrabovke dňa</w:t>
      </w:r>
      <w:r w:rsidR="00110034">
        <w:rPr>
          <w:sz w:val="32"/>
          <w:szCs w:val="32"/>
          <w:u w:val="single"/>
        </w:rPr>
        <w:t xml:space="preserve"> </w:t>
      </w:r>
      <w:r w:rsidR="00C23C26">
        <w:rPr>
          <w:sz w:val="32"/>
          <w:szCs w:val="32"/>
          <w:u w:val="single"/>
        </w:rPr>
        <w:t>18.06.</w:t>
      </w:r>
      <w:r w:rsidR="007E3B66">
        <w:rPr>
          <w:sz w:val="32"/>
          <w:szCs w:val="32"/>
          <w:u w:val="single"/>
        </w:rPr>
        <w:t>2025</w:t>
      </w:r>
    </w:p>
    <w:p w14:paraId="317837E1" w14:textId="77777777" w:rsidR="00E856A1" w:rsidRDefault="00E856A1" w:rsidP="00FF0715">
      <w:pPr>
        <w:pStyle w:val="Zkladntext"/>
        <w:jc w:val="center"/>
        <w:rPr>
          <w:b/>
          <w:i/>
          <w:u w:val="single"/>
        </w:rPr>
      </w:pPr>
    </w:p>
    <w:p w14:paraId="7679CB0F" w14:textId="2C17A248" w:rsidR="00397482" w:rsidRDefault="00397482" w:rsidP="00FF0715">
      <w:pPr>
        <w:pStyle w:val="Zkladntext"/>
        <w:jc w:val="center"/>
        <w:rPr>
          <w:b/>
          <w:i/>
          <w:u w:val="single"/>
        </w:rPr>
      </w:pPr>
    </w:p>
    <w:p w14:paraId="54053B52" w14:textId="23B41645" w:rsidR="00E856A1" w:rsidRDefault="00A2372C" w:rsidP="00E0638A">
      <w:pPr>
        <w:pStyle w:val="Zkladntext"/>
        <w:jc w:val="left"/>
        <w:rPr>
          <w:b/>
          <w:i/>
          <w:u w:val="single"/>
        </w:rPr>
      </w:pPr>
      <w:r>
        <w:rPr>
          <w:b/>
          <w:i/>
          <w:u w:val="single"/>
        </w:rPr>
        <w:t xml:space="preserve">K </w:t>
      </w:r>
      <w:r w:rsidR="00E856A1">
        <w:rPr>
          <w:b/>
          <w:i/>
          <w:u w:val="single"/>
        </w:rPr>
        <w:t> bodu: Otvorenie zasadnutia</w:t>
      </w:r>
    </w:p>
    <w:p w14:paraId="72438C03" w14:textId="3A01540D" w:rsidR="00E856A1" w:rsidRDefault="00E856A1" w:rsidP="00E856A1">
      <w:pPr>
        <w:pStyle w:val="Zkladntext"/>
        <w:jc w:val="center"/>
        <w:rPr>
          <w:b/>
        </w:rPr>
      </w:pPr>
      <w:r>
        <w:rPr>
          <w:b/>
        </w:rPr>
        <w:t xml:space="preserve">Uznesenie č. </w:t>
      </w:r>
      <w:r w:rsidR="00C23C26">
        <w:rPr>
          <w:b/>
        </w:rPr>
        <w:t>5</w:t>
      </w:r>
      <w:r w:rsidR="00BD72AD">
        <w:rPr>
          <w:b/>
        </w:rPr>
        <w:t>/2025</w:t>
      </w:r>
    </w:p>
    <w:p w14:paraId="6002440C" w14:textId="77777777" w:rsidR="006B5E5D" w:rsidRDefault="006B5E5D" w:rsidP="00E856A1">
      <w:pPr>
        <w:pStyle w:val="Zkladntext"/>
        <w:jc w:val="center"/>
        <w:rPr>
          <w:b/>
        </w:rPr>
      </w:pPr>
    </w:p>
    <w:p w14:paraId="12F17DCA" w14:textId="30F2F994"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B6665C">
        <w:t>adnutia obecného zastupiteľstva</w:t>
      </w:r>
      <w:r w:rsidR="00251021">
        <w:t xml:space="preserve"> .</w:t>
      </w:r>
    </w:p>
    <w:p w14:paraId="4455D9DC" w14:textId="77777777" w:rsidR="00E856A1" w:rsidRDefault="00E856A1" w:rsidP="00E856A1">
      <w:pPr>
        <w:pStyle w:val="Zkladntext"/>
      </w:pPr>
    </w:p>
    <w:p w14:paraId="38518E6D" w14:textId="2C33F70C" w:rsidR="00E856A1" w:rsidRDefault="00E856A1" w:rsidP="00E856A1">
      <w:pPr>
        <w:pStyle w:val="Zkladntext"/>
      </w:pPr>
      <w:r>
        <w:t>V Hrabovke,</w:t>
      </w:r>
      <w:r w:rsidR="008418E9">
        <w:t xml:space="preserve"> </w:t>
      </w:r>
      <w:r w:rsidR="00C23C26">
        <w:t>18.06</w:t>
      </w:r>
      <w:r w:rsidR="007E3B66">
        <w:t>.2025</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571FEA3B" w:rsidR="00E856A1" w:rsidRDefault="00E856A1" w:rsidP="00E856A1">
      <w:pPr>
        <w:pStyle w:val="Zkladntext"/>
      </w:pPr>
      <w:r>
        <w:tab/>
      </w:r>
      <w:r>
        <w:tab/>
      </w:r>
      <w:r>
        <w:tab/>
      </w:r>
      <w:r>
        <w:tab/>
      </w:r>
      <w:r>
        <w:tab/>
      </w:r>
      <w:r>
        <w:tab/>
      </w:r>
      <w:r>
        <w:tab/>
      </w:r>
      <w:r>
        <w:tab/>
      </w:r>
      <w:r w:rsidR="00110034">
        <w:t xml:space="preserve"> Marta </w:t>
      </w:r>
      <w:proofErr w:type="spellStart"/>
      <w:r w:rsidR="00110034">
        <w:t>Kuno</w:t>
      </w:r>
      <w:r>
        <w:t>vá</w:t>
      </w:r>
      <w:proofErr w:type="spellEnd"/>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5FAE2BE1" w14:textId="77777777" w:rsidR="004C4D50" w:rsidRDefault="004C4D50" w:rsidP="00E0638A">
      <w:pPr>
        <w:pStyle w:val="Zkladntext"/>
        <w:jc w:val="left"/>
        <w:rPr>
          <w:b/>
          <w:i/>
          <w:u w:val="single"/>
        </w:rPr>
      </w:pPr>
    </w:p>
    <w:p w14:paraId="2FB08853" w14:textId="77777777" w:rsidR="004C4D50" w:rsidRDefault="004C4D50" w:rsidP="00F6577B">
      <w:pPr>
        <w:jc w:val="both"/>
        <w:rPr>
          <w:b/>
          <w:i/>
          <w:u w:val="single"/>
        </w:rPr>
      </w:pPr>
    </w:p>
    <w:p w14:paraId="44B74BB1" w14:textId="5811CB6A" w:rsidR="00F6577B" w:rsidRDefault="004C4D50" w:rsidP="00F6577B">
      <w:pPr>
        <w:jc w:val="both"/>
        <w:rPr>
          <w:b/>
          <w:i/>
          <w:sz w:val="22"/>
          <w:szCs w:val="22"/>
          <w:u w:val="single"/>
        </w:rPr>
      </w:pPr>
      <w:r>
        <w:rPr>
          <w:b/>
          <w:i/>
          <w:u w:val="single"/>
        </w:rPr>
        <w:t>K bodu:</w:t>
      </w:r>
      <w:r w:rsidR="00397482">
        <w:rPr>
          <w:b/>
          <w:i/>
          <w:u w:val="single"/>
        </w:rPr>
        <w:t xml:space="preserve"> </w:t>
      </w:r>
      <w:r w:rsidR="00265AAD">
        <w:rPr>
          <w:b/>
          <w:i/>
          <w:u w:val="single"/>
        </w:rPr>
        <w:t xml:space="preserve">Informácia o plnení </w:t>
      </w:r>
      <w:r w:rsidR="0021044F">
        <w:rPr>
          <w:b/>
          <w:i/>
          <w:u w:val="single"/>
        </w:rPr>
        <w:t xml:space="preserve"> uznesení z predchádzajúceho zasadnutia</w:t>
      </w:r>
    </w:p>
    <w:p w14:paraId="226AB511" w14:textId="77777777" w:rsidR="004C4D50" w:rsidRDefault="00F6577B" w:rsidP="00B6665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7248C147" w14:textId="51F96B95" w:rsidR="00CC7B15" w:rsidRDefault="00F6577B" w:rsidP="004C4D50">
      <w:pPr>
        <w:ind w:left="2832" w:firstLine="708"/>
        <w:jc w:val="both"/>
        <w:rPr>
          <w:b/>
        </w:rPr>
      </w:pPr>
      <w:r>
        <w:rPr>
          <w:b/>
        </w:rPr>
        <w:t xml:space="preserve">Uznesenie č. </w:t>
      </w:r>
      <w:r w:rsidR="00C23C26">
        <w:rPr>
          <w:b/>
        </w:rPr>
        <w:t>6</w:t>
      </w:r>
      <w:r w:rsidR="00FF0715">
        <w:rPr>
          <w:b/>
        </w:rPr>
        <w:t>/202</w:t>
      </w:r>
      <w:r w:rsidR="00BD72AD">
        <w:rPr>
          <w:b/>
        </w:rPr>
        <w:t>5</w:t>
      </w:r>
    </w:p>
    <w:p w14:paraId="68A10A32" w14:textId="77777777" w:rsidR="006B5E5D" w:rsidRDefault="006B5E5D" w:rsidP="004C4D50">
      <w:pPr>
        <w:ind w:left="2832" w:firstLine="708"/>
        <w:jc w:val="both"/>
        <w:rPr>
          <w:b/>
        </w:rPr>
      </w:pPr>
    </w:p>
    <w:p w14:paraId="745FAF9D" w14:textId="158DD218" w:rsidR="0021044F" w:rsidRDefault="0021044F" w:rsidP="0021044F">
      <w:pPr>
        <w:pStyle w:val="Zkladntext"/>
        <w:jc w:val="left"/>
      </w:pPr>
      <w:r>
        <w:t xml:space="preserve">Obecné zastupiteľstvo v Hrabovke   </w:t>
      </w:r>
      <w:r w:rsidRPr="00351986">
        <w:rPr>
          <w:b/>
        </w:rPr>
        <w:t xml:space="preserve">b e r i e   n a  </w:t>
      </w:r>
      <w:r w:rsidR="0054177F">
        <w:rPr>
          <w:b/>
        </w:rPr>
        <w:t xml:space="preserve"> </w:t>
      </w:r>
      <w:r w:rsidRPr="00351986">
        <w:rPr>
          <w:b/>
        </w:rPr>
        <w:t>v e d o m i</w:t>
      </w:r>
      <w:r>
        <w:rPr>
          <w:b/>
        </w:rPr>
        <w:t> </w:t>
      </w:r>
      <w:r w:rsidRPr="00351986">
        <w:rPr>
          <w:b/>
        </w:rPr>
        <w:t>e</w:t>
      </w:r>
      <w:r>
        <w:rPr>
          <w:b/>
        </w:rPr>
        <w:t xml:space="preserve">  </w:t>
      </w:r>
      <w:r w:rsidR="0054177F" w:rsidRPr="0054177F">
        <w:t>informáciu</w:t>
      </w:r>
      <w:r>
        <w:t xml:space="preserve"> o kontrole uznesení obecného zastupiteľstva v Hrabovke.</w:t>
      </w:r>
    </w:p>
    <w:p w14:paraId="6EB5A1C9" w14:textId="77777777" w:rsidR="00CC7B15" w:rsidRDefault="00CC7B15" w:rsidP="00CC7B15">
      <w:pPr>
        <w:jc w:val="both"/>
      </w:pPr>
    </w:p>
    <w:p w14:paraId="7F6E1AF1" w14:textId="2C4535BB" w:rsidR="00CC7B15" w:rsidRDefault="00CC7B15" w:rsidP="00CC7B15">
      <w:pPr>
        <w:pStyle w:val="Zkladntext"/>
      </w:pPr>
      <w:r>
        <w:t xml:space="preserve">V Hrabovke, </w:t>
      </w:r>
      <w:r w:rsidR="00C23C26">
        <w:t>18.06</w:t>
      </w:r>
      <w:r w:rsidR="007E3B66">
        <w:t>.2025</w:t>
      </w:r>
    </w:p>
    <w:p w14:paraId="7547E777" w14:textId="77777777" w:rsidR="00951226" w:rsidRDefault="00951226" w:rsidP="006C736F">
      <w:pPr>
        <w:pStyle w:val="Zkladntext"/>
        <w:ind w:left="4956" w:firstLine="708"/>
        <w:jc w:val="left"/>
        <w:rPr>
          <w:sz w:val="22"/>
          <w:szCs w:val="22"/>
        </w:rPr>
      </w:pPr>
    </w:p>
    <w:p w14:paraId="78CC0A4A" w14:textId="58B84E6B" w:rsidR="006C736F" w:rsidRDefault="006C736F" w:rsidP="006C736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00110034">
        <w:rPr>
          <w:sz w:val="22"/>
          <w:szCs w:val="22"/>
        </w:rPr>
        <w:t xml:space="preserve"> Marta </w:t>
      </w:r>
      <w:proofErr w:type="spellStart"/>
      <w:r w:rsidR="00110034">
        <w:rPr>
          <w:sz w:val="22"/>
          <w:szCs w:val="22"/>
        </w:rPr>
        <w:t>Kun</w:t>
      </w:r>
      <w:r>
        <w:t>ová</w:t>
      </w:r>
      <w:proofErr w:type="spellEnd"/>
    </w:p>
    <w:p w14:paraId="2EEEE24E" w14:textId="78078D5C" w:rsidR="00452E5C" w:rsidRPr="00452E5C" w:rsidRDefault="006C736F" w:rsidP="00452E5C">
      <w:pPr>
        <w:pStyle w:val="Zkladntext"/>
        <w:jc w:val="left"/>
      </w:pPr>
      <w:r>
        <w:tab/>
      </w:r>
      <w:r>
        <w:tab/>
      </w:r>
      <w:r>
        <w:tab/>
      </w:r>
      <w:r>
        <w:tab/>
      </w:r>
      <w:r>
        <w:tab/>
      </w:r>
      <w:r>
        <w:tab/>
      </w:r>
      <w:r>
        <w:tab/>
      </w:r>
      <w:r>
        <w:tab/>
        <w:t xml:space="preserve"> starostka obce</w:t>
      </w:r>
    </w:p>
    <w:p w14:paraId="760CB56C" w14:textId="77777777" w:rsidR="004C4D50" w:rsidRDefault="004C4D50" w:rsidP="00F6577B">
      <w:pPr>
        <w:jc w:val="both"/>
        <w:rPr>
          <w:b/>
          <w:i/>
          <w:sz w:val="22"/>
          <w:szCs w:val="22"/>
          <w:u w:val="single"/>
        </w:rPr>
      </w:pPr>
    </w:p>
    <w:p w14:paraId="77A48E72" w14:textId="31AEFEBA" w:rsidR="00B129BC" w:rsidRDefault="00B129BC" w:rsidP="00F6577B">
      <w:pPr>
        <w:jc w:val="both"/>
        <w:rPr>
          <w:b/>
          <w:i/>
          <w:u w:val="single"/>
        </w:rPr>
      </w:pPr>
    </w:p>
    <w:p w14:paraId="216EFD8A" w14:textId="77777777" w:rsidR="006B5E5D" w:rsidRDefault="006B5E5D" w:rsidP="00F6577B">
      <w:pPr>
        <w:jc w:val="both"/>
        <w:rPr>
          <w:b/>
          <w:i/>
          <w:u w:val="single"/>
        </w:rPr>
      </w:pPr>
    </w:p>
    <w:p w14:paraId="6731D0A9" w14:textId="3085905C" w:rsidR="00452E5C" w:rsidRPr="000A5BE4" w:rsidRDefault="0021044F" w:rsidP="00F6577B">
      <w:pPr>
        <w:jc w:val="both"/>
        <w:rPr>
          <w:b/>
          <w:i/>
          <w:u w:val="single"/>
        </w:rPr>
      </w:pPr>
      <w:r>
        <w:rPr>
          <w:b/>
          <w:i/>
          <w:u w:val="single"/>
        </w:rPr>
        <w:t>K bodu</w:t>
      </w:r>
      <w:r w:rsidRPr="00110034">
        <w:rPr>
          <w:b/>
          <w:i/>
          <w:u w:val="single"/>
        </w:rPr>
        <w:t>:</w:t>
      </w:r>
      <w:r w:rsidR="00C23C26">
        <w:rPr>
          <w:b/>
          <w:i/>
          <w:u w:val="single"/>
        </w:rPr>
        <w:t xml:space="preserve"> Protest prokurátora k VZN 1/2018 o spôsobe náhradného zásobovania pitnou vodou a</w:t>
      </w:r>
      <w:r w:rsidR="000C4903">
        <w:rPr>
          <w:b/>
          <w:i/>
          <w:u w:val="single"/>
        </w:rPr>
        <w:t> </w:t>
      </w:r>
      <w:r w:rsidR="00C23C26">
        <w:rPr>
          <w:b/>
          <w:i/>
          <w:u w:val="single"/>
        </w:rPr>
        <w:t>náhradn</w:t>
      </w:r>
      <w:r w:rsidR="000C4903">
        <w:rPr>
          <w:b/>
          <w:i/>
          <w:u w:val="single"/>
        </w:rPr>
        <w:t>ého odvádzania odpadových vôd a o zneškodňovaní žúmp a prerokovanie návrhu nového VZN l/2025 o spôsobe náhradného zásobovania pitnou vodou a odvádzania odpadových vôd a o zneškodňovaní obsahu žúmp na území obce Hrabovka</w:t>
      </w:r>
      <w:r w:rsidR="003C738D">
        <w:rPr>
          <w:b/>
          <w:i/>
          <w:u w:val="single"/>
        </w:rPr>
        <w:t xml:space="preserve"> </w:t>
      </w:r>
    </w:p>
    <w:p w14:paraId="0CDEB730" w14:textId="77777777" w:rsidR="0021044F" w:rsidRDefault="0021044F" w:rsidP="00F6577B">
      <w:pPr>
        <w:jc w:val="both"/>
        <w:rPr>
          <w:b/>
          <w:i/>
          <w:u w:val="single"/>
        </w:rPr>
      </w:pPr>
    </w:p>
    <w:p w14:paraId="5726763E" w14:textId="6A903768" w:rsidR="0021044F" w:rsidRDefault="0021044F" w:rsidP="00F6577B">
      <w:pPr>
        <w:jc w:val="both"/>
        <w:rPr>
          <w:b/>
        </w:rPr>
      </w:pPr>
      <w:r>
        <w:rPr>
          <w:sz w:val="22"/>
          <w:szCs w:val="22"/>
        </w:rPr>
        <w:tab/>
      </w:r>
      <w:r>
        <w:rPr>
          <w:sz w:val="22"/>
          <w:szCs w:val="22"/>
        </w:rPr>
        <w:tab/>
      </w:r>
      <w:r>
        <w:rPr>
          <w:sz w:val="22"/>
          <w:szCs w:val="22"/>
        </w:rPr>
        <w:tab/>
      </w:r>
      <w:r>
        <w:rPr>
          <w:sz w:val="22"/>
          <w:szCs w:val="22"/>
        </w:rPr>
        <w:tab/>
      </w:r>
      <w:r w:rsidR="00837480">
        <w:rPr>
          <w:sz w:val="22"/>
          <w:szCs w:val="22"/>
        </w:rPr>
        <w:tab/>
      </w:r>
      <w:r w:rsidRPr="0021044F">
        <w:rPr>
          <w:b/>
        </w:rPr>
        <w:t xml:space="preserve">Uznesenie č. </w:t>
      </w:r>
      <w:r w:rsidR="00C23C26">
        <w:rPr>
          <w:b/>
        </w:rPr>
        <w:t>7</w:t>
      </w:r>
      <w:r w:rsidR="007E3B66">
        <w:rPr>
          <w:b/>
        </w:rPr>
        <w:t>/2025</w:t>
      </w:r>
    </w:p>
    <w:p w14:paraId="213AC8CC" w14:textId="77777777" w:rsidR="007C1D86" w:rsidRDefault="007C1D86" w:rsidP="007C1D86">
      <w:pPr>
        <w:jc w:val="both"/>
      </w:pPr>
    </w:p>
    <w:p w14:paraId="7525CC05" w14:textId="6D92BC36" w:rsidR="000A5BE4" w:rsidRDefault="000A5BE4" w:rsidP="000A5BE4">
      <w:pPr>
        <w:jc w:val="both"/>
      </w:pPr>
      <w:r>
        <w:t>Obecné zastupiteľstvo v</w:t>
      </w:r>
      <w:r w:rsidR="000C4903">
        <w:t> </w:t>
      </w:r>
      <w:r>
        <w:t>Hrabovke</w:t>
      </w:r>
      <w:r w:rsidR="000C4903">
        <w:t>:</w:t>
      </w:r>
    </w:p>
    <w:p w14:paraId="314B52AA" w14:textId="77777777" w:rsidR="006B5E5D" w:rsidRDefault="006B5E5D" w:rsidP="000A5BE4">
      <w:pPr>
        <w:jc w:val="both"/>
      </w:pPr>
    </w:p>
    <w:p w14:paraId="2B6BF9E5" w14:textId="77777777" w:rsidR="00A01203" w:rsidRDefault="00A01203" w:rsidP="00A01203">
      <w:pPr>
        <w:pStyle w:val="Odsekzoznamu"/>
        <w:numPr>
          <w:ilvl w:val="0"/>
          <w:numId w:val="12"/>
        </w:numPr>
        <w:jc w:val="both"/>
      </w:pPr>
      <w:r>
        <w:t xml:space="preserve">Vyhovuje protestu prokurátora Okresnej prokuratúry Trenčín podaného pod </w:t>
      </w:r>
      <w:proofErr w:type="spellStart"/>
      <w:r>
        <w:t>sp.zn</w:t>
      </w:r>
      <w:proofErr w:type="spellEnd"/>
      <w:r>
        <w:t>. PD84/25/3309-2 dňa 19.03.2025 proti §3, §4, §5, §6 VZN č. 01/2018 o spôsobe náhradného zásobovania pitnou vodou a náhradného odvádzania odpadových vôd a o zneškodňovaní žúmp.</w:t>
      </w:r>
    </w:p>
    <w:p w14:paraId="685E9504" w14:textId="77777777" w:rsidR="00A01203" w:rsidRDefault="00A01203" w:rsidP="00A01203">
      <w:pPr>
        <w:pStyle w:val="Odsekzoznamu"/>
        <w:numPr>
          <w:ilvl w:val="0"/>
          <w:numId w:val="12"/>
        </w:numPr>
        <w:jc w:val="both"/>
      </w:pPr>
      <w:r>
        <w:lastRenderedPageBreak/>
        <w:t xml:space="preserve">Ruší VZN č. 01/2018 o spôsobe náhradného zásobovania pitnou vodou a náhradného odvádzania odpadových vôd a o zneškodňovaní žúmp </w:t>
      </w:r>
      <w:r w:rsidRPr="00A01203">
        <w:t>účinné dňa 18.07.2018 schválené uznesením Obecného zastupiteľstva Obce Hrabovka č. 14/2018 dňa 26.06.2018,</w:t>
      </w:r>
    </w:p>
    <w:p w14:paraId="0F879798" w14:textId="148DAC8A" w:rsidR="00A01203" w:rsidRDefault="00A01203" w:rsidP="00A01203">
      <w:pPr>
        <w:pStyle w:val="Odsekzoznamu"/>
        <w:numPr>
          <w:ilvl w:val="0"/>
          <w:numId w:val="12"/>
        </w:numPr>
        <w:jc w:val="both"/>
      </w:pPr>
      <w:r>
        <w:t>Odporúča na najbližšom zasadnutí obecného zastupiteľstva prerokovať a schváliť nové VZN o spôsobe náhradného zásobovania pitnou vodou a  odvádzania odpadových vôd a o zneškodňovaní žúmp.</w:t>
      </w:r>
    </w:p>
    <w:p w14:paraId="04B623D1" w14:textId="0B722FA9" w:rsidR="00C36626" w:rsidRDefault="00C36626" w:rsidP="00A01203">
      <w:pPr>
        <w:ind w:left="360"/>
        <w:jc w:val="both"/>
      </w:pPr>
    </w:p>
    <w:p w14:paraId="3474211E" w14:textId="294595DB" w:rsidR="008304DF" w:rsidRDefault="008304DF" w:rsidP="008304DF">
      <w:pPr>
        <w:rPr>
          <w:rFonts w:eastAsia="SimSun"/>
        </w:rPr>
      </w:pPr>
      <w:r w:rsidRPr="00C636F4">
        <w:rPr>
          <w:rFonts w:eastAsia="SimSun"/>
        </w:rPr>
        <w:t>V</w:t>
      </w:r>
      <w:r>
        <w:rPr>
          <w:rFonts w:eastAsia="SimSun"/>
        </w:rPr>
        <w:t xml:space="preserve"> Hrabovke, </w:t>
      </w:r>
      <w:r w:rsidRPr="00C636F4">
        <w:rPr>
          <w:rFonts w:eastAsia="SimSun"/>
        </w:rPr>
        <w:t xml:space="preserve">dňa </w:t>
      </w:r>
      <w:r w:rsidR="006B5E5D">
        <w:rPr>
          <w:rFonts w:eastAsia="SimSun"/>
        </w:rPr>
        <w:t>18.06</w:t>
      </w:r>
      <w:r w:rsidR="007E3B66">
        <w:rPr>
          <w:rFonts w:eastAsia="SimSun"/>
        </w:rPr>
        <w:t>.2025</w:t>
      </w:r>
    </w:p>
    <w:p w14:paraId="72D45CC1" w14:textId="77777777" w:rsidR="00A2372C" w:rsidRDefault="00A2372C" w:rsidP="007C1D86">
      <w:pPr>
        <w:rPr>
          <w:rFonts w:eastAsia="SimSun"/>
        </w:rPr>
      </w:pPr>
    </w:p>
    <w:p w14:paraId="6243C0CE" w14:textId="46C119BC" w:rsidR="007C1D86" w:rsidRPr="000B1D8A" w:rsidRDefault="007C1D86" w:rsidP="007C1D86">
      <w:r>
        <w:rPr>
          <w:rFonts w:eastAsia="SimSun"/>
        </w:rPr>
        <w:tab/>
      </w:r>
      <w:r>
        <w:rPr>
          <w:rFonts w:eastAsia="SimSun"/>
        </w:rPr>
        <w:tab/>
      </w:r>
      <w:r>
        <w:rPr>
          <w:rFonts w:eastAsia="SimSun"/>
        </w:rPr>
        <w:tab/>
      </w:r>
      <w:r>
        <w:rPr>
          <w:rFonts w:eastAsia="SimSun"/>
        </w:rPr>
        <w:tab/>
      </w:r>
    </w:p>
    <w:p w14:paraId="5C751E10" w14:textId="73A1A446" w:rsidR="0021044F" w:rsidRDefault="0021044F" w:rsidP="0021044F">
      <w:pPr>
        <w:pStyle w:val="Zkladntext"/>
        <w:ind w:left="4956" w:firstLine="708"/>
        <w:jc w:val="left"/>
      </w:pPr>
      <w:r>
        <w:rPr>
          <w:sz w:val="22"/>
          <w:szCs w:val="22"/>
        </w:rPr>
        <w:tab/>
      </w:r>
      <w:r>
        <w:rPr>
          <w:sz w:val="22"/>
          <w:szCs w:val="22"/>
        </w:rPr>
        <w:tab/>
      </w:r>
      <w:r>
        <w:rPr>
          <w:sz w:val="22"/>
          <w:szCs w:val="22"/>
        </w:rPr>
        <w:tab/>
      </w:r>
      <w:r>
        <w:rPr>
          <w:sz w:val="22"/>
          <w:szCs w:val="22"/>
        </w:rPr>
        <w:tab/>
      </w:r>
      <w:r w:rsidR="00110034">
        <w:rPr>
          <w:sz w:val="22"/>
          <w:szCs w:val="22"/>
        </w:rPr>
        <w:t xml:space="preserve"> Marta </w:t>
      </w:r>
      <w:proofErr w:type="spellStart"/>
      <w:r w:rsidR="00110034">
        <w:rPr>
          <w:sz w:val="22"/>
          <w:szCs w:val="22"/>
        </w:rPr>
        <w:t>Kun</w:t>
      </w:r>
      <w:r>
        <w:t>ová</w:t>
      </w:r>
      <w:proofErr w:type="spellEnd"/>
    </w:p>
    <w:p w14:paraId="140F40A1" w14:textId="47AFCC8A" w:rsidR="0021044F" w:rsidRPr="00452E5C" w:rsidRDefault="0021044F" w:rsidP="0021044F">
      <w:pPr>
        <w:pStyle w:val="Zkladntext"/>
        <w:jc w:val="left"/>
      </w:pPr>
      <w:r>
        <w:tab/>
      </w:r>
      <w:r>
        <w:tab/>
      </w:r>
      <w:r>
        <w:tab/>
      </w:r>
      <w:r>
        <w:tab/>
      </w:r>
      <w:r>
        <w:tab/>
      </w:r>
      <w:r>
        <w:tab/>
      </w:r>
      <w:r w:rsidR="00BD0F3A">
        <w:t xml:space="preserve">          </w:t>
      </w:r>
      <w:r w:rsidR="00213A07">
        <w:t xml:space="preserve"> </w:t>
      </w:r>
      <w:r>
        <w:t xml:space="preserve"> starostka obce</w:t>
      </w:r>
    </w:p>
    <w:p w14:paraId="6A5C0183" w14:textId="1BAF32E6" w:rsidR="00497F59" w:rsidRDefault="00497F59" w:rsidP="00696E55">
      <w:pPr>
        <w:jc w:val="both"/>
        <w:rPr>
          <w:b/>
          <w:i/>
          <w:u w:val="single"/>
        </w:rPr>
      </w:pPr>
    </w:p>
    <w:p w14:paraId="2B4059FA" w14:textId="77777777" w:rsidR="00C36626" w:rsidRDefault="00C36626" w:rsidP="00696E55">
      <w:pPr>
        <w:jc w:val="both"/>
        <w:rPr>
          <w:b/>
          <w:i/>
          <w:u w:val="single"/>
        </w:rPr>
      </w:pPr>
    </w:p>
    <w:p w14:paraId="70515F33" w14:textId="77777777" w:rsidR="00C36626" w:rsidRPr="00C36626" w:rsidRDefault="006B5E5D" w:rsidP="00C36626">
      <w:pPr>
        <w:jc w:val="both"/>
        <w:rPr>
          <w:b/>
          <w:i/>
          <w:u w:val="single"/>
        </w:rPr>
      </w:pPr>
      <w:r w:rsidRPr="00C36626">
        <w:rPr>
          <w:b/>
          <w:i/>
          <w:u w:val="single"/>
        </w:rPr>
        <w:t xml:space="preserve">K bodu: </w:t>
      </w:r>
      <w:r w:rsidR="00C36626" w:rsidRPr="00C36626">
        <w:rPr>
          <w:b/>
          <w:i/>
          <w:u w:val="single"/>
        </w:rPr>
        <w:t>Protest prokurátora k VZN 2/2017 o poplatkoch za znečistenie ovzdušia malými zdrojmi a návrh na jeho zrušenie</w:t>
      </w:r>
    </w:p>
    <w:p w14:paraId="3FFD9869" w14:textId="4C764567" w:rsidR="00625019" w:rsidRDefault="00625019" w:rsidP="006B5E5D">
      <w:pPr>
        <w:pStyle w:val="Zkladntext"/>
      </w:pPr>
      <w:r>
        <w:rPr>
          <w:sz w:val="22"/>
          <w:szCs w:val="22"/>
        </w:rPr>
        <w:tab/>
      </w:r>
      <w:r>
        <w:rPr>
          <w:sz w:val="22"/>
          <w:szCs w:val="22"/>
        </w:rPr>
        <w:tab/>
      </w:r>
      <w:r>
        <w:rPr>
          <w:sz w:val="22"/>
          <w:szCs w:val="22"/>
        </w:rPr>
        <w:tab/>
      </w:r>
      <w:r>
        <w:rPr>
          <w:sz w:val="22"/>
          <w:szCs w:val="22"/>
        </w:rPr>
        <w:tab/>
        <w:t xml:space="preserve"> </w:t>
      </w:r>
    </w:p>
    <w:p w14:paraId="629B3D80" w14:textId="1515AAC4" w:rsidR="000D6A61" w:rsidRDefault="00A01203" w:rsidP="00625019">
      <w:pPr>
        <w:pStyle w:val="Zkladntext"/>
        <w:jc w:val="left"/>
        <w:rPr>
          <w:b/>
        </w:rPr>
      </w:pPr>
      <w:r>
        <w:rPr>
          <w:b/>
        </w:rPr>
        <w:tab/>
      </w:r>
      <w:r>
        <w:rPr>
          <w:b/>
        </w:rPr>
        <w:tab/>
      </w:r>
      <w:r>
        <w:rPr>
          <w:b/>
        </w:rPr>
        <w:tab/>
      </w:r>
      <w:r>
        <w:rPr>
          <w:b/>
        </w:rPr>
        <w:tab/>
      </w:r>
      <w:r>
        <w:rPr>
          <w:b/>
        </w:rPr>
        <w:tab/>
        <w:t>Uznesenie č. 8/2025</w:t>
      </w:r>
    </w:p>
    <w:p w14:paraId="7B44D7D3" w14:textId="1B18A374" w:rsidR="00A01203" w:rsidRDefault="00A01203" w:rsidP="00625019">
      <w:pPr>
        <w:pStyle w:val="Zkladntext"/>
        <w:jc w:val="left"/>
        <w:rPr>
          <w:b/>
        </w:rPr>
      </w:pPr>
    </w:p>
    <w:p w14:paraId="1B435EE7" w14:textId="251FCC86" w:rsidR="00A01203" w:rsidRDefault="00A01203" w:rsidP="00625019">
      <w:pPr>
        <w:pStyle w:val="Zkladntext"/>
        <w:jc w:val="left"/>
      </w:pPr>
      <w:r>
        <w:t>Obecné zastupiteľstvo v Hrabovke:</w:t>
      </w:r>
    </w:p>
    <w:p w14:paraId="4FF5F623" w14:textId="66A993E9" w:rsidR="00A01203" w:rsidRDefault="00A01203" w:rsidP="00625019">
      <w:pPr>
        <w:pStyle w:val="Zkladntext"/>
        <w:jc w:val="left"/>
      </w:pPr>
    </w:p>
    <w:p w14:paraId="1072F53A" w14:textId="77777777" w:rsidR="00A01203" w:rsidRDefault="00A01203" w:rsidP="00A01203">
      <w:pPr>
        <w:pStyle w:val="Odsekzoznamu"/>
        <w:numPr>
          <w:ilvl w:val="0"/>
          <w:numId w:val="14"/>
        </w:numPr>
        <w:jc w:val="both"/>
      </w:pPr>
      <w:r>
        <w:t xml:space="preserve">Vyhovuje protestu prokurátora Okresnej prokuratúry Trenčín </w:t>
      </w:r>
      <w:proofErr w:type="spellStart"/>
      <w:r>
        <w:t>sp</w:t>
      </w:r>
      <w:proofErr w:type="spellEnd"/>
      <w:r>
        <w:t>. zn. PD144/25/3309-2 zo dňa 15.05.2025 proti VZN obce Hrabovka číslo 02/2017 o poplatkoch za znečistenie ovzdušia malými zdrojmi.</w:t>
      </w:r>
    </w:p>
    <w:p w14:paraId="25365A3C" w14:textId="37A3ED08" w:rsidR="00A01203" w:rsidRDefault="00A01203" w:rsidP="00A01203">
      <w:pPr>
        <w:pStyle w:val="Odsekzoznamu"/>
        <w:numPr>
          <w:ilvl w:val="0"/>
          <w:numId w:val="14"/>
        </w:numPr>
        <w:jc w:val="both"/>
      </w:pPr>
      <w:r>
        <w:t xml:space="preserve">Ruší VZN č. 02/2017 o poplatkoch za znečistenie ovzdušia malými zdrojmi </w:t>
      </w:r>
      <w:r w:rsidRPr="00A01203">
        <w:t>schválené Obecným zastupiteľstvom v Hrabovke dňa 02.08.2017 uznesením číslo 31/2017, účinné od 23.08.2017</w:t>
      </w:r>
      <w:r>
        <w:t>.</w:t>
      </w:r>
    </w:p>
    <w:p w14:paraId="31307110" w14:textId="023C3EC1" w:rsidR="00A01203" w:rsidRDefault="00A01203" w:rsidP="00A01203">
      <w:pPr>
        <w:jc w:val="both"/>
      </w:pPr>
    </w:p>
    <w:p w14:paraId="23E923CA" w14:textId="77777777" w:rsidR="00213A07" w:rsidRDefault="00213A07" w:rsidP="00213A07">
      <w:pPr>
        <w:rPr>
          <w:rFonts w:eastAsia="SimSun"/>
        </w:rPr>
      </w:pPr>
      <w:r w:rsidRPr="00C636F4">
        <w:rPr>
          <w:rFonts w:eastAsia="SimSun"/>
        </w:rPr>
        <w:t>V</w:t>
      </w:r>
      <w:r>
        <w:rPr>
          <w:rFonts w:eastAsia="SimSun"/>
        </w:rPr>
        <w:t xml:space="preserve"> Hrabovke, </w:t>
      </w:r>
      <w:r w:rsidRPr="00C636F4">
        <w:rPr>
          <w:rFonts w:eastAsia="SimSun"/>
        </w:rPr>
        <w:t xml:space="preserve">dňa </w:t>
      </w:r>
      <w:r>
        <w:rPr>
          <w:rFonts w:eastAsia="SimSun"/>
        </w:rPr>
        <w:t>18.06.2025</w:t>
      </w:r>
    </w:p>
    <w:p w14:paraId="5C402570" w14:textId="65041050" w:rsidR="00213A07" w:rsidRDefault="00213A07" w:rsidP="00A01203">
      <w:pPr>
        <w:jc w:val="both"/>
      </w:pPr>
    </w:p>
    <w:p w14:paraId="67F2AD58" w14:textId="63F0F277" w:rsidR="00213A07" w:rsidRDefault="00213A07" w:rsidP="00A01203">
      <w:pPr>
        <w:jc w:val="both"/>
      </w:pPr>
    </w:p>
    <w:p w14:paraId="2D92B5D8" w14:textId="11840210" w:rsidR="00213A07" w:rsidRDefault="00213A07" w:rsidP="00A01203">
      <w:pPr>
        <w:jc w:val="both"/>
      </w:pPr>
      <w:r>
        <w:tab/>
      </w:r>
      <w:r>
        <w:tab/>
      </w:r>
      <w:r>
        <w:tab/>
      </w:r>
      <w:r>
        <w:tab/>
      </w:r>
      <w:r>
        <w:tab/>
      </w:r>
      <w:r>
        <w:tab/>
      </w:r>
      <w:r>
        <w:tab/>
        <w:t xml:space="preserve">Marta </w:t>
      </w:r>
      <w:proofErr w:type="spellStart"/>
      <w:r>
        <w:t>Kunová</w:t>
      </w:r>
      <w:proofErr w:type="spellEnd"/>
    </w:p>
    <w:p w14:paraId="104FD564" w14:textId="3E469D74" w:rsidR="00213A07" w:rsidRDefault="00213A07" w:rsidP="00A01203">
      <w:pPr>
        <w:jc w:val="both"/>
      </w:pPr>
      <w:r>
        <w:tab/>
      </w:r>
      <w:r>
        <w:tab/>
      </w:r>
      <w:r>
        <w:tab/>
      </w:r>
      <w:r>
        <w:tab/>
      </w:r>
      <w:r>
        <w:tab/>
      </w:r>
      <w:r>
        <w:tab/>
      </w:r>
      <w:r>
        <w:tab/>
        <w:t>starostka obce</w:t>
      </w:r>
    </w:p>
    <w:p w14:paraId="36134462" w14:textId="77777777" w:rsidR="00213A07" w:rsidRDefault="00213A07" w:rsidP="00A01203">
      <w:pPr>
        <w:jc w:val="both"/>
      </w:pPr>
    </w:p>
    <w:p w14:paraId="129C4796" w14:textId="63B2113A" w:rsidR="00A01203" w:rsidRDefault="00A01203" w:rsidP="00625019">
      <w:pPr>
        <w:pStyle w:val="Zkladntext"/>
        <w:jc w:val="left"/>
      </w:pPr>
    </w:p>
    <w:p w14:paraId="414BD8BA" w14:textId="1E9CB7E7" w:rsidR="00213A07" w:rsidRDefault="00213A07" w:rsidP="00625019">
      <w:pPr>
        <w:pStyle w:val="Zkladntext"/>
        <w:jc w:val="left"/>
        <w:rPr>
          <w:b/>
          <w:i/>
          <w:u w:val="single"/>
        </w:rPr>
      </w:pPr>
      <w:r>
        <w:rPr>
          <w:b/>
          <w:i/>
          <w:u w:val="single"/>
        </w:rPr>
        <w:t>K bodu: Záverečný účet obce Hrabovka za rok 2024</w:t>
      </w:r>
    </w:p>
    <w:p w14:paraId="7D47D8FA" w14:textId="485BFAA3" w:rsidR="00213A07" w:rsidRDefault="00213A07" w:rsidP="00625019">
      <w:pPr>
        <w:pStyle w:val="Zkladntext"/>
        <w:jc w:val="left"/>
        <w:rPr>
          <w:b/>
          <w:i/>
          <w:u w:val="single"/>
        </w:rPr>
      </w:pPr>
    </w:p>
    <w:p w14:paraId="0BAB16F6" w14:textId="7B1A5383" w:rsidR="00213A07" w:rsidRDefault="00213A07" w:rsidP="00625019">
      <w:pPr>
        <w:pStyle w:val="Zkladntext"/>
        <w:jc w:val="left"/>
        <w:rPr>
          <w:b/>
        </w:rPr>
      </w:pPr>
      <w:r>
        <w:rPr>
          <w:b/>
        </w:rPr>
        <w:tab/>
      </w:r>
      <w:r>
        <w:rPr>
          <w:b/>
        </w:rPr>
        <w:tab/>
      </w:r>
      <w:r>
        <w:rPr>
          <w:b/>
        </w:rPr>
        <w:tab/>
      </w:r>
      <w:r>
        <w:rPr>
          <w:b/>
        </w:rPr>
        <w:tab/>
      </w:r>
      <w:r>
        <w:rPr>
          <w:b/>
        </w:rPr>
        <w:tab/>
        <w:t>Uznesenie č. 9/2025</w:t>
      </w:r>
    </w:p>
    <w:p w14:paraId="3C02B23D" w14:textId="042652BF" w:rsidR="00213A07" w:rsidRDefault="00213A07" w:rsidP="00625019">
      <w:pPr>
        <w:pStyle w:val="Zkladntext"/>
        <w:jc w:val="left"/>
      </w:pPr>
      <w:r>
        <w:t>Obecné zastupiteľstvo v Hrabovke:</w:t>
      </w:r>
    </w:p>
    <w:p w14:paraId="4D41288D" w14:textId="57BD87C8" w:rsidR="00213A07" w:rsidRDefault="00213A07" w:rsidP="00625019">
      <w:pPr>
        <w:pStyle w:val="Zkladntext"/>
        <w:jc w:val="left"/>
      </w:pPr>
    </w:p>
    <w:p w14:paraId="5FA7538C" w14:textId="77777777" w:rsidR="00213A07" w:rsidRDefault="00213A07" w:rsidP="00213A07">
      <w:pPr>
        <w:pStyle w:val="Odsekzoznamu"/>
        <w:numPr>
          <w:ilvl w:val="0"/>
          <w:numId w:val="15"/>
        </w:numPr>
        <w:jc w:val="both"/>
      </w:pPr>
      <w:r>
        <w:t>Obecné zastupiteľstvo v Hrabovke schvaľuje Záverečný účet obce a celoročné hospodárenie bez výhrad.</w:t>
      </w:r>
    </w:p>
    <w:p w14:paraId="313D07B0" w14:textId="77777777" w:rsidR="00213A07" w:rsidRDefault="00213A07" w:rsidP="00213A07">
      <w:pPr>
        <w:pStyle w:val="Odsekzoznamu"/>
        <w:numPr>
          <w:ilvl w:val="0"/>
          <w:numId w:val="15"/>
        </w:numPr>
        <w:jc w:val="both"/>
      </w:pPr>
      <w:r>
        <w:t>Obecné zastupiteľstvo v Hrabovke schvaľuje použitie prebytku rozpočtového hospodárenia na tvorbu rezervného fondu vo výške 1199,02 EUR.</w:t>
      </w:r>
    </w:p>
    <w:p w14:paraId="2CF4BB5D" w14:textId="43C49E53" w:rsidR="00213A07" w:rsidRDefault="00213A07" w:rsidP="00213A07">
      <w:pPr>
        <w:rPr>
          <w:rFonts w:eastAsia="SimSun"/>
        </w:rPr>
      </w:pPr>
    </w:p>
    <w:p w14:paraId="746C72E0" w14:textId="1C3323E4" w:rsidR="00213A07" w:rsidRDefault="00213A07" w:rsidP="00213A07">
      <w:pPr>
        <w:rPr>
          <w:rFonts w:eastAsia="SimSun"/>
        </w:rPr>
      </w:pPr>
      <w:r w:rsidRPr="00C636F4">
        <w:rPr>
          <w:rFonts w:eastAsia="SimSun"/>
        </w:rPr>
        <w:t>V</w:t>
      </w:r>
      <w:r>
        <w:rPr>
          <w:rFonts w:eastAsia="SimSun"/>
        </w:rPr>
        <w:t xml:space="preserve"> Hrabovke, </w:t>
      </w:r>
      <w:r w:rsidRPr="00C636F4">
        <w:rPr>
          <w:rFonts w:eastAsia="SimSun"/>
        </w:rPr>
        <w:t xml:space="preserve">dňa </w:t>
      </w:r>
      <w:r>
        <w:rPr>
          <w:rFonts w:eastAsia="SimSun"/>
        </w:rPr>
        <w:t>18.06.2025</w:t>
      </w:r>
    </w:p>
    <w:p w14:paraId="70F4B5D2" w14:textId="76F02AE1" w:rsidR="00213A07" w:rsidRDefault="00213A07" w:rsidP="00213A07">
      <w:pPr>
        <w:rPr>
          <w:rFonts w:eastAsia="SimSun"/>
        </w:rPr>
      </w:pPr>
    </w:p>
    <w:p w14:paraId="76A9E1A9" w14:textId="261D227F" w:rsidR="00213A07" w:rsidRDefault="00213A07" w:rsidP="00213A07">
      <w:pPr>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 xml:space="preserve">          Marta </w:t>
      </w:r>
      <w:proofErr w:type="spellStart"/>
      <w:r>
        <w:rPr>
          <w:rFonts w:eastAsia="SimSun"/>
        </w:rPr>
        <w:t>Kunová</w:t>
      </w:r>
      <w:proofErr w:type="spellEnd"/>
    </w:p>
    <w:p w14:paraId="68FAB130" w14:textId="233414A5" w:rsidR="00213A07" w:rsidRDefault="00213A07" w:rsidP="00213A07">
      <w:pPr>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 xml:space="preserve">          starostka obce</w:t>
      </w:r>
    </w:p>
    <w:p w14:paraId="67B01EE1" w14:textId="701C8AEE" w:rsidR="00213A07" w:rsidRDefault="00213A07" w:rsidP="00213A07">
      <w:pPr>
        <w:rPr>
          <w:rFonts w:eastAsia="SimSun"/>
          <w:b/>
          <w:i/>
          <w:u w:val="single"/>
        </w:rPr>
      </w:pPr>
      <w:r>
        <w:rPr>
          <w:rFonts w:eastAsia="SimSun"/>
          <w:b/>
          <w:i/>
          <w:u w:val="single"/>
        </w:rPr>
        <w:lastRenderedPageBreak/>
        <w:t>K bodu: Výročná správa obce Hrabovka za rok 2024</w:t>
      </w:r>
    </w:p>
    <w:p w14:paraId="120ABF2E" w14:textId="4154FEC9" w:rsidR="00213A07" w:rsidRDefault="00213A07" w:rsidP="00213A07">
      <w:pPr>
        <w:rPr>
          <w:rFonts w:eastAsia="SimSun"/>
          <w:b/>
          <w:i/>
          <w:u w:val="single"/>
        </w:rPr>
      </w:pPr>
    </w:p>
    <w:p w14:paraId="74BF2BE6" w14:textId="309ABE88" w:rsidR="00213A07" w:rsidRDefault="00213A07" w:rsidP="00213A07">
      <w:pPr>
        <w:rPr>
          <w:rFonts w:eastAsia="SimSun"/>
          <w:b/>
        </w:rPr>
      </w:pPr>
      <w:r>
        <w:rPr>
          <w:rFonts w:eastAsia="SimSun"/>
          <w:b/>
        </w:rPr>
        <w:tab/>
      </w:r>
      <w:r>
        <w:rPr>
          <w:rFonts w:eastAsia="SimSun"/>
          <w:b/>
        </w:rPr>
        <w:tab/>
      </w:r>
      <w:r>
        <w:rPr>
          <w:rFonts w:eastAsia="SimSun"/>
          <w:b/>
        </w:rPr>
        <w:tab/>
      </w:r>
      <w:r>
        <w:rPr>
          <w:rFonts w:eastAsia="SimSun"/>
          <w:b/>
        </w:rPr>
        <w:tab/>
      </w:r>
      <w:r>
        <w:rPr>
          <w:rFonts w:eastAsia="SimSun"/>
          <w:b/>
        </w:rPr>
        <w:tab/>
        <w:t>Uznesenie č. 10/2025</w:t>
      </w:r>
    </w:p>
    <w:p w14:paraId="3B8C2932" w14:textId="77777777" w:rsidR="00F5630D" w:rsidRDefault="00F5630D" w:rsidP="00213A07">
      <w:pPr>
        <w:rPr>
          <w:rFonts w:eastAsia="SimSun"/>
          <w:b/>
        </w:rPr>
      </w:pPr>
    </w:p>
    <w:p w14:paraId="406D5C36" w14:textId="626B8D23" w:rsidR="00213A07" w:rsidRDefault="00213A07" w:rsidP="00213A07">
      <w:pPr>
        <w:rPr>
          <w:rFonts w:eastAsia="SimSun"/>
        </w:rPr>
      </w:pPr>
      <w:r>
        <w:rPr>
          <w:rFonts w:eastAsia="SimSun"/>
        </w:rPr>
        <w:t>Obecné zastupiteľstvo v Hrabovke berie na vedomie predloženú Individuálnu výročnú správu obce Hrabovka za rok 2024.</w:t>
      </w:r>
    </w:p>
    <w:p w14:paraId="53125A48" w14:textId="021E6728" w:rsidR="00213A07" w:rsidRDefault="00213A07" w:rsidP="00213A07">
      <w:pPr>
        <w:rPr>
          <w:rFonts w:eastAsia="SimSun"/>
        </w:rPr>
      </w:pPr>
    </w:p>
    <w:p w14:paraId="63682BB1" w14:textId="3AA0C36E" w:rsidR="00213A07" w:rsidRDefault="00213A07" w:rsidP="00213A07">
      <w:pPr>
        <w:rPr>
          <w:rFonts w:eastAsia="SimSun"/>
        </w:rPr>
      </w:pPr>
      <w:r>
        <w:rPr>
          <w:rFonts w:eastAsia="SimSun"/>
        </w:rPr>
        <w:t>V Hrabovke, dňa 18.06.2025</w:t>
      </w:r>
    </w:p>
    <w:p w14:paraId="44761C18" w14:textId="022099FE" w:rsidR="00213A07" w:rsidRDefault="00213A07" w:rsidP="00213A07">
      <w:pPr>
        <w:rPr>
          <w:rFonts w:eastAsia="SimSun"/>
        </w:rPr>
      </w:pPr>
    </w:p>
    <w:p w14:paraId="37C04D83" w14:textId="543BCB24" w:rsidR="00213A07" w:rsidRDefault="00213A07" w:rsidP="00213A07">
      <w:pPr>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 xml:space="preserve">Marta </w:t>
      </w:r>
      <w:proofErr w:type="spellStart"/>
      <w:r>
        <w:rPr>
          <w:rFonts w:eastAsia="SimSun"/>
        </w:rPr>
        <w:t>Kunová</w:t>
      </w:r>
      <w:proofErr w:type="spellEnd"/>
    </w:p>
    <w:p w14:paraId="14ED0809" w14:textId="72B015FE" w:rsidR="00213A07" w:rsidRPr="00213A07" w:rsidRDefault="00213A07" w:rsidP="00213A07">
      <w:pPr>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 xml:space="preserve">            starostka obce</w:t>
      </w:r>
    </w:p>
    <w:p w14:paraId="0D5CBF03" w14:textId="183EBA32" w:rsidR="00213A07" w:rsidRDefault="00213A07" w:rsidP="00213A07">
      <w:pPr>
        <w:jc w:val="both"/>
        <w:rPr>
          <w:b/>
        </w:rPr>
      </w:pPr>
    </w:p>
    <w:p w14:paraId="3979DB65" w14:textId="08DAB89B" w:rsidR="00213A07" w:rsidRDefault="00213A07" w:rsidP="00213A07">
      <w:pPr>
        <w:jc w:val="both"/>
        <w:rPr>
          <w:b/>
          <w:i/>
          <w:u w:val="single"/>
        </w:rPr>
      </w:pPr>
      <w:r>
        <w:rPr>
          <w:b/>
          <w:i/>
          <w:u w:val="single"/>
        </w:rPr>
        <w:t>K bodu: Úprava rozpočtu k 31.05.2025</w:t>
      </w:r>
    </w:p>
    <w:p w14:paraId="49E8D392" w14:textId="040969E6" w:rsidR="00213A07" w:rsidRDefault="00213A07" w:rsidP="00213A07">
      <w:pPr>
        <w:jc w:val="both"/>
        <w:rPr>
          <w:b/>
          <w:i/>
          <w:u w:val="single"/>
        </w:rPr>
      </w:pPr>
    </w:p>
    <w:p w14:paraId="78305892" w14:textId="0B152913" w:rsidR="00213A07" w:rsidRDefault="00213A07" w:rsidP="00213A07">
      <w:pPr>
        <w:jc w:val="both"/>
        <w:rPr>
          <w:b/>
        </w:rPr>
      </w:pPr>
      <w:r>
        <w:rPr>
          <w:b/>
        </w:rPr>
        <w:tab/>
      </w:r>
      <w:r>
        <w:rPr>
          <w:b/>
        </w:rPr>
        <w:tab/>
      </w:r>
      <w:r>
        <w:rPr>
          <w:b/>
        </w:rPr>
        <w:tab/>
      </w:r>
      <w:r>
        <w:rPr>
          <w:b/>
        </w:rPr>
        <w:tab/>
      </w:r>
      <w:r>
        <w:rPr>
          <w:b/>
        </w:rPr>
        <w:tab/>
        <w:t>Uznesenie č. 11/2025</w:t>
      </w:r>
    </w:p>
    <w:p w14:paraId="45D58370" w14:textId="77777777" w:rsidR="00F5630D" w:rsidRDefault="00F5630D" w:rsidP="00213A07">
      <w:pPr>
        <w:jc w:val="both"/>
        <w:rPr>
          <w:b/>
        </w:rPr>
      </w:pPr>
    </w:p>
    <w:p w14:paraId="113156C5" w14:textId="2B2028BF" w:rsidR="00213A07" w:rsidRDefault="00213A07" w:rsidP="00213A07">
      <w:pPr>
        <w:jc w:val="both"/>
      </w:pPr>
      <w:r>
        <w:t>Obecné zastupiteľstvo v Hrabovke schvaľuje predloženú úpravu rozpočtu k 31.05.2025.</w:t>
      </w:r>
    </w:p>
    <w:p w14:paraId="0BC7DEB0" w14:textId="0DB6BB5D" w:rsidR="00F5630D" w:rsidRDefault="00F5630D" w:rsidP="00213A07">
      <w:pPr>
        <w:jc w:val="both"/>
      </w:pPr>
    </w:p>
    <w:p w14:paraId="4581A77C" w14:textId="77777777" w:rsidR="00F5630D" w:rsidRDefault="00F5630D" w:rsidP="00F5630D">
      <w:pPr>
        <w:rPr>
          <w:rFonts w:eastAsia="SimSun"/>
        </w:rPr>
      </w:pPr>
      <w:r>
        <w:rPr>
          <w:rFonts w:eastAsia="SimSun"/>
        </w:rPr>
        <w:t>V Hrabovke, dňa 18.06.2025</w:t>
      </w:r>
    </w:p>
    <w:p w14:paraId="1A0312FF" w14:textId="77777777" w:rsidR="00F5630D" w:rsidRDefault="00F5630D" w:rsidP="00F5630D">
      <w:pPr>
        <w:rPr>
          <w:rFonts w:eastAsia="SimSun"/>
        </w:rPr>
      </w:pPr>
    </w:p>
    <w:p w14:paraId="02FC770A" w14:textId="77777777" w:rsidR="00F5630D" w:rsidRDefault="00F5630D" w:rsidP="00F5630D">
      <w:pPr>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 xml:space="preserve">Marta </w:t>
      </w:r>
      <w:proofErr w:type="spellStart"/>
      <w:r>
        <w:rPr>
          <w:rFonts w:eastAsia="SimSun"/>
        </w:rPr>
        <w:t>Kunová</w:t>
      </w:r>
      <w:proofErr w:type="spellEnd"/>
    </w:p>
    <w:p w14:paraId="2A6F692A" w14:textId="77777777" w:rsidR="00F5630D" w:rsidRPr="00213A07" w:rsidRDefault="00F5630D" w:rsidP="00F5630D">
      <w:pPr>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 xml:space="preserve">            starostka obce</w:t>
      </w:r>
    </w:p>
    <w:p w14:paraId="363EA5D1" w14:textId="77777777" w:rsidR="00F5630D" w:rsidRPr="00213A07" w:rsidRDefault="00F5630D" w:rsidP="00213A07">
      <w:pPr>
        <w:jc w:val="both"/>
      </w:pPr>
    </w:p>
    <w:p w14:paraId="1D0EE657" w14:textId="77777777" w:rsidR="00213A07" w:rsidRPr="00213A07" w:rsidRDefault="00213A07" w:rsidP="00625019">
      <w:pPr>
        <w:pStyle w:val="Zkladntext"/>
        <w:jc w:val="left"/>
      </w:pPr>
    </w:p>
    <w:p w14:paraId="0EEDB1EA" w14:textId="20867DF7" w:rsidR="00625019" w:rsidRDefault="00625019" w:rsidP="00625019">
      <w:pPr>
        <w:pStyle w:val="Zkladntext"/>
        <w:jc w:val="left"/>
        <w:rPr>
          <w:b/>
          <w:i/>
          <w:u w:val="single"/>
        </w:rPr>
      </w:pPr>
      <w:r>
        <w:rPr>
          <w:b/>
          <w:i/>
          <w:u w:val="single"/>
        </w:rPr>
        <w:t xml:space="preserve">K bodu: </w:t>
      </w:r>
      <w:r w:rsidR="007E3B66">
        <w:rPr>
          <w:b/>
          <w:i/>
          <w:u w:val="single"/>
        </w:rPr>
        <w:t>O</w:t>
      </w:r>
      <w:r>
        <w:rPr>
          <w:b/>
          <w:i/>
          <w:u w:val="single"/>
        </w:rPr>
        <w:t>pakovaná voľba</w:t>
      </w:r>
      <w:r w:rsidR="007E3B66">
        <w:rPr>
          <w:b/>
          <w:i/>
          <w:u w:val="single"/>
        </w:rPr>
        <w:t xml:space="preserve"> hlavného kontrolóra obce Hrabovka</w:t>
      </w:r>
    </w:p>
    <w:p w14:paraId="44039DAF" w14:textId="59C52242" w:rsidR="00625019" w:rsidRDefault="00625019" w:rsidP="00625019">
      <w:pPr>
        <w:pStyle w:val="Zkladntext"/>
        <w:jc w:val="left"/>
        <w:rPr>
          <w:b/>
          <w:i/>
          <w:u w:val="single"/>
        </w:rPr>
      </w:pPr>
    </w:p>
    <w:p w14:paraId="7AC01617" w14:textId="4E500F8A" w:rsidR="00625019" w:rsidRDefault="00625019" w:rsidP="00625019">
      <w:pPr>
        <w:pStyle w:val="Zkladntext"/>
        <w:jc w:val="left"/>
        <w:rPr>
          <w:b/>
        </w:rPr>
      </w:pPr>
      <w:r>
        <w:rPr>
          <w:b/>
        </w:rPr>
        <w:tab/>
      </w:r>
      <w:r>
        <w:rPr>
          <w:b/>
        </w:rPr>
        <w:tab/>
      </w:r>
      <w:r>
        <w:rPr>
          <w:b/>
        </w:rPr>
        <w:tab/>
      </w:r>
      <w:r>
        <w:rPr>
          <w:b/>
        </w:rPr>
        <w:tab/>
        <w:t xml:space="preserve">         Uznesenie č. </w:t>
      </w:r>
      <w:r w:rsidR="00213A07">
        <w:rPr>
          <w:b/>
        </w:rPr>
        <w:t>12</w:t>
      </w:r>
      <w:r w:rsidR="007E3B66">
        <w:rPr>
          <w:b/>
        </w:rPr>
        <w:t>/2025</w:t>
      </w:r>
    </w:p>
    <w:p w14:paraId="2CF754DD" w14:textId="277F75D5" w:rsidR="00625019" w:rsidRDefault="00625019" w:rsidP="00625019">
      <w:pPr>
        <w:pStyle w:val="Zkladntext"/>
        <w:jc w:val="left"/>
        <w:rPr>
          <w:b/>
        </w:rPr>
      </w:pPr>
    </w:p>
    <w:p w14:paraId="58686580" w14:textId="77777777" w:rsidR="00213A07" w:rsidRDefault="00213A07" w:rsidP="00213A07">
      <w:pPr>
        <w:autoSpaceDE w:val="0"/>
        <w:autoSpaceDN w:val="0"/>
        <w:adjustRightInd w:val="0"/>
        <w:rPr>
          <w:rFonts w:eastAsia="SimSun"/>
        </w:rPr>
      </w:pPr>
      <w:r w:rsidRPr="0046224F">
        <w:rPr>
          <w:rFonts w:eastAsia="SimSun"/>
        </w:rPr>
        <w:t>Obecné zastupiteľstvo v</w:t>
      </w:r>
      <w:r>
        <w:rPr>
          <w:rFonts w:eastAsia="SimSun"/>
        </w:rPr>
        <w:t> Hrabovke:</w:t>
      </w:r>
    </w:p>
    <w:p w14:paraId="115AAEEA" w14:textId="77777777" w:rsidR="00213A07" w:rsidRPr="0046224F" w:rsidRDefault="00213A07" w:rsidP="00213A07">
      <w:pPr>
        <w:autoSpaceDE w:val="0"/>
        <w:autoSpaceDN w:val="0"/>
        <w:adjustRightInd w:val="0"/>
        <w:rPr>
          <w:rFonts w:eastAsia="SimSun"/>
          <w:b/>
        </w:rPr>
      </w:pPr>
      <w:r w:rsidRPr="0046224F">
        <w:rPr>
          <w:rFonts w:eastAsia="SimSun"/>
          <w:b/>
        </w:rPr>
        <w:t>1. v y h l a s u j e</w:t>
      </w:r>
    </w:p>
    <w:p w14:paraId="5EF504F9" w14:textId="77777777" w:rsidR="00213A07" w:rsidRPr="0046224F" w:rsidRDefault="00213A07" w:rsidP="00213A07">
      <w:pPr>
        <w:autoSpaceDE w:val="0"/>
        <w:autoSpaceDN w:val="0"/>
        <w:adjustRightInd w:val="0"/>
        <w:rPr>
          <w:rFonts w:eastAsia="SimSun"/>
        </w:rPr>
      </w:pPr>
      <w:r w:rsidRPr="0046224F">
        <w:rPr>
          <w:rFonts w:eastAsia="SimSun"/>
        </w:rPr>
        <w:t>v zmysle § 18a ods. 2 zákona č. 369/1990 Zb. o obecnom zriadení v znení neskorších zmien</w:t>
      </w:r>
    </w:p>
    <w:p w14:paraId="78CCA69C" w14:textId="77777777" w:rsidR="00213A07" w:rsidRDefault="00213A07" w:rsidP="00213A07">
      <w:pPr>
        <w:rPr>
          <w:rFonts w:eastAsia="SimSun"/>
        </w:rPr>
      </w:pPr>
      <w:r w:rsidRPr="0046224F">
        <w:rPr>
          <w:rFonts w:eastAsia="SimSun"/>
        </w:rPr>
        <w:t xml:space="preserve">a doplnkov </w:t>
      </w:r>
      <w:r w:rsidRPr="0054473E">
        <w:rPr>
          <w:rFonts w:eastAsia="SimSun"/>
          <w:b/>
        </w:rPr>
        <w:t>28.07.2025 za deň konania voľby</w:t>
      </w:r>
      <w:r w:rsidRPr="0046224F">
        <w:rPr>
          <w:rFonts w:eastAsia="SimSun"/>
        </w:rPr>
        <w:t xml:space="preserve"> hlavného kontrolóra obce </w:t>
      </w:r>
      <w:r>
        <w:rPr>
          <w:rFonts w:eastAsia="SimSun"/>
        </w:rPr>
        <w:t>Hrabovka</w:t>
      </w:r>
      <w:r w:rsidRPr="0046224F">
        <w:rPr>
          <w:rFonts w:eastAsia="SimSun"/>
        </w:rPr>
        <w:t>.</w:t>
      </w:r>
    </w:p>
    <w:p w14:paraId="5E20ACED" w14:textId="77777777" w:rsidR="00213A07" w:rsidRDefault="00213A07" w:rsidP="00213A07">
      <w:pPr>
        <w:rPr>
          <w:rFonts w:eastAsia="SimSun"/>
        </w:rPr>
      </w:pPr>
    </w:p>
    <w:p w14:paraId="2696DC7C" w14:textId="77777777" w:rsidR="00213A07" w:rsidRPr="0046224F" w:rsidRDefault="00213A07" w:rsidP="00213A07">
      <w:pPr>
        <w:autoSpaceDE w:val="0"/>
        <w:autoSpaceDN w:val="0"/>
        <w:adjustRightInd w:val="0"/>
        <w:rPr>
          <w:rFonts w:eastAsia="SimSun"/>
          <w:b/>
        </w:rPr>
      </w:pPr>
      <w:r w:rsidRPr="0046224F">
        <w:rPr>
          <w:rFonts w:eastAsia="SimSun"/>
          <w:b/>
        </w:rPr>
        <w:t>2. u r č u j e</w:t>
      </w:r>
    </w:p>
    <w:p w14:paraId="04955977" w14:textId="77777777" w:rsidR="00213A07" w:rsidRPr="005608A2" w:rsidRDefault="00213A07" w:rsidP="00213A07">
      <w:pPr>
        <w:autoSpaceDE w:val="0"/>
        <w:autoSpaceDN w:val="0"/>
        <w:adjustRightInd w:val="0"/>
        <w:rPr>
          <w:rFonts w:eastAsia="SimSun"/>
          <w:b/>
        </w:rPr>
      </w:pPr>
      <w:r w:rsidRPr="005608A2">
        <w:rPr>
          <w:rFonts w:eastAsia="SimSun"/>
          <w:b/>
        </w:rPr>
        <w:t>Požiadavky na výkon funkcie hlavného kontrolóra obce Hrabovka:</w:t>
      </w:r>
    </w:p>
    <w:p w14:paraId="7095EA97" w14:textId="77777777" w:rsidR="00213A07" w:rsidRDefault="00213A07" w:rsidP="00213A07">
      <w:pPr>
        <w:autoSpaceDE w:val="0"/>
        <w:autoSpaceDN w:val="0"/>
        <w:adjustRightInd w:val="0"/>
        <w:rPr>
          <w:rFonts w:eastAsia="SimSun"/>
        </w:rPr>
      </w:pPr>
      <w:r w:rsidRPr="0046224F">
        <w:rPr>
          <w:rFonts w:eastAsia="SimSun"/>
        </w:rPr>
        <w:t>1. Vzdelanie</w:t>
      </w:r>
      <w:r>
        <w:rPr>
          <w:rFonts w:eastAsia="SimSun"/>
        </w:rPr>
        <w:t xml:space="preserve"> a prax</w:t>
      </w:r>
      <w:r w:rsidRPr="0046224F">
        <w:rPr>
          <w:rFonts w:eastAsia="SimSun"/>
        </w:rPr>
        <w:t xml:space="preserve">: ukončené </w:t>
      </w:r>
      <w:r>
        <w:rPr>
          <w:rFonts w:eastAsia="SimSun"/>
        </w:rPr>
        <w:t xml:space="preserve">minimálne stredoškolské </w:t>
      </w:r>
      <w:r w:rsidRPr="0046224F">
        <w:rPr>
          <w:rFonts w:eastAsia="SimSun"/>
        </w:rPr>
        <w:t xml:space="preserve"> vzdelanie</w:t>
      </w:r>
      <w:r>
        <w:rPr>
          <w:rFonts w:eastAsia="SimSun"/>
        </w:rPr>
        <w:t xml:space="preserve">, </w:t>
      </w:r>
      <w:r w:rsidRPr="001D0C56">
        <w:rPr>
          <w:rFonts w:eastAsia="SimSun"/>
        </w:rPr>
        <w:t xml:space="preserve">preukázateľná prax  </w:t>
      </w:r>
    </w:p>
    <w:p w14:paraId="4255A42F" w14:textId="77777777" w:rsidR="00213A07" w:rsidRDefault="00213A07" w:rsidP="00213A07">
      <w:pPr>
        <w:autoSpaceDE w:val="0"/>
        <w:autoSpaceDN w:val="0"/>
        <w:adjustRightInd w:val="0"/>
        <w:rPr>
          <w:rFonts w:eastAsia="SimSun"/>
        </w:rPr>
      </w:pPr>
      <w:r>
        <w:rPr>
          <w:rFonts w:eastAsia="SimSun"/>
        </w:rPr>
        <w:t xml:space="preserve">    </w:t>
      </w:r>
      <w:r w:rsidRPr="001D0C56">
        <w:rPr>
          <w:rFonts w:eastAsia="SimSun"/>
        </w:rPr>
        <w:t xml:space="preserve">minimálne 5 rokov v  oblasti  verejnej správy    -  znalosť  legislatívy, kompetencií  a  </w:t>
      </w:r>
    </w:p>
    <w:p w14:paraId="6A886654" w14:textId="77777777" w:rsidR="00213A07" w:rsidRDefault="00213A07" w:rsidP="00213A07">
      <w:pPr>
        <w:autoSpaceDE w:val="0"/>
        <w:autoSpaceDN w:val="0"/>
        <w:adjustRightInd w:val="0"/>
        <w:rPr>
          <w:rFonts w:eastAsia="SimSun"/>
        </w:rPr>
      </w:pPr>
      <w:r>
        <w:rPr>
          <w:rFonts w:eastAsia="SimSun"/>
        </w:rPr>
        <w:t xml:space="preserve">    </w:t>
      </w:r>
      <w:r w:rsidRPr="001D0C56">
        <w:rPr>
          <w:rFonts w:eastAsia="SimSun"/>
        </w:rPr>
        <w:t xml:space="preserve">právnych noriem na  úrovni samosprávy -  komunikačné  </w:t>
      </w:r>
      <w:r>
        <w:rPr>
          <w:rFonts w:eastAsia="SimSun"/>
        </w:rPr>
        <w:t xml:space="preserve"> </w:t>
      </w:r>
      <w:r w:rsidRPr="001D0C56">
        <w:rPr>
          <w:rFonts w:eastAsia="SimSun"/>
        </w:rPr>
        <w:t xml:space="preserve">schopnosti a reprezentatívne </w:t>
      </w:r>
    </w:p>
    <w:p w14:paraId="0DCA9AC1" w14:textId="77777777" w:rsidR="00213A07" w:rsidRDefault="00213A07" w:rsidP="00213A07">
      <w:pPr>
        <w:autoSpaceDE w:val="0"/>
        <w:autoSpaceDN w:val="0"/>
        <w:adjustRightInd w:val="0"/>
        <w:rPr>
          <w:rFonts w:eastAsia="SimSun"/>
        </w:rPr>
      </w:pPr>
      <w:r>
        <w:rPr>
          <w:rFonts w:eastAsia="SimSun"/>
        </w:rPr>
        <w:t xml:space="preserve">    </w:t>
      </w:r>
      <w:r w:rsidRPr="001D0C56">
        <w:rPr>
          <w:rFonts w:eastAsia="SimSun"/>
        </w:rPr>
        <w:t xml:space="preserve">vystupovanie -  práca  s počítačom na  užívateľskej úrovni (MS  Word, Excel, internet a </w:t>
      </w:r>
    </w:p>
    <w:p w14:paraId="309FA9B8" w14:textId="77777777" w:rsidR="00213A07" w:rsidRDefault="00213A07" w:rsidP="00213A07">
      <w:pPr>
        <w:autoSpaceDE w:val="0"/>
        <w:autoSpaceDN w:val="0"/>
        <w:adjustRightInd w:val="0"/>
        <w:rPr>
          <w:rFonts w:eastAsia="SimSun"/>
        </w:rPr>
      </w:pPr>
      <w:r>
        <w:rPr>
          <w:rFonts w:eastAsia="SimSun"/>
        </w:rPr>
        <w:t xml:space="preserve">    </w:t>
      </w:r>
      <w:r w:rsidRPr="001D0C56">
        <w:rPr>
          <w:rFonts w:eastAsia="SimSun"/>
        </w:rPr>
        <w:t>elektronická  pošta) -  flexibilnosť, samostatnosť, zmysel pre  zodpovednosť  a</w:t>
      </w:r>
      <w:r>
        <w:rPr>
          <w:rFonts w:eastAsia="SimSun"/>
        </w:rPr>
        <w:t> </w:t>
      </w:r>
      <w:r w:rsidRPr="001D0C56">
        <w:rPr>
          <w:rFonts w:eastAsia="SimSun"/>
        </w:rPr>
        <w:t>dôslednosť</w:t>
      </w:r>
    </w:p>
    <w:p w14:paraId="783EB5E2" w14:textId="77777777" w:rsidR="00213A07" w:rsidRPr="0046224F" w:rsidRDefault="00213A07" w:rsidP="00213A07">
      <w:pPr>
        <w:autoSpaceDE w:val="0"/>
        <w:autoSpaceDN w:val="0"/>
        <w:adjustRightInd w:val="0"/>
        <w:rPr>
          <w:rFonts w:eastAsia="SimSun"/>
        </w:rPr>
      </w:pPr>
      <w:r w:rsidRPr="0046224F">
        <w:rPr>
          <w:rFonts w:eastAsia="SimSun"/>
        </w:rPr>
        <w:t>2. Bezúhonnosť: preukazuje sa výpisom z registra trestov nie starším ako 3 mesiace</w:t>
      </w:r>
    </w:p>
    <w:p w14:paraId="18D4883B" w14:textId="77777777" w:rsidR="00213A07" w:rsidRDefault="00213A07" w:rsidP="00213A07">
      <w:pPr>
        <w:autoSpaceDE w:val="0"/>
        <w:autoSpaceDN w:val="0"/>
        <w:adjustRightInd w:val="0"/>
        <w:rPr>
          <w:rFonts w:eastAsia="SimSun"/>
        </w:rPr>
      </w:pPr>
      <w:r w:rsidRPr="0046224F">
        <w:rPr>
          <w:rFonts w:eastAsia="SimSun"/>
        </w:rPr>
        <w:t xml:space="preserve">3. Pracovný úväzok: </w:t>
      </w:r>
      <w:r>
        <w:rPr>
          <w:rFonts w:eastAsia="SimSun"/>
        </w:rPr>
        <w:t>10</w:t>
      </w:r>
      <w:r w:rsidRPr="0046224F">
        <w:rPr>
          <w:rFonts w:eastAsia="SimSun"/>
        </w:rPr>
        <w:t xml:space="preserve"> hod</w:t>
      </w:r>
      <w:r>
        <w:rPr>
          <w:rFonts w:eastAsia="SimSun"/>
        </w:rPr>
        <w:t>ín</w:t>
      </w:r>
      <w:r w:rsidRPr="0046224F">
        <w:rPr>
          <w:rFonts w:eastAsia="SimSun"/>
        </w:rPr>
        <w:t xml:space="preserve"> mesačne. Úväzok bude vykonávaný nerovnomerne podľa </w:t>
      </w:r>
      <w:r>
        <w:rPr>
          <w:rFonts w:eastAsia="SimSun"/>
        </w:rPr>
        <w:t xml:space="preserve">   </w:t>
      </w:r>
    </w:p>
    <w:p w14:paraId="2C7AECEB" w14:textId="77777777" w:rsidR="00213A07" w:rsidRPr="0046224F" w:rsidRDefault="00213A07" w:rsidP="00213A07">
      <w:pPr>
        <w:autoSpaceDE w:val="0"/>
        <w:autoSpaceDN w:val="0"/>
        <w:adjustRightInd w:val="0"/>
        <w:rPr>
          <w:rFonts w:eastAsia="SimSun"/>
        </w:rPr>
      </w:pPr>
      <w:r>
        <w:rPr>
          <w:rFonts w:eastAsia="SimSun"/>
        </w:rPr>
        <w:t xml:space="preserve">    </w:t>
      </w:r>
      <w:r w:rsidRPr="0046224F">
        <w:rPr>
          <w:rFonts w:eastAsia="SimSun"/>
        </w:rPr>
        <w:t>potreby</w:t>
      </w:r>
      <w:r>
        <w:rPr>
          <w:rFonts w:eastAsia="SimSun"/>
        </w:rPr>
        <w:t xml:space="preserve"> </w:t>
      </w:r>
      <w:r w:rsidRPr="0046224F">
        <w:rPr>
          <w:rFonts w:eastAsia="SimSun"/>
        </w:rPr>
        <w:t>obce a možností hlavného kontrolóra.</w:t>
      </w:r>
    </w:p>
    <w:p w14:paraId="02DFB0AB" w14:textId="77777777" w:rsidR="00213A07" w:rsidRDefault="00213A07" w:rsidP="00213A07">
      <w:pPr>
        <w:autoSpaceDE w:val="0"/>
        <w:autoSpaceDN w:val="0"/>
        <w:adjustRightInd w:val="0"/>
        <w:rPr>
          <w:rFonts w:eastAsia="SimSun"/>
        </w:rPr>
      </w:pPr>
      <w:r w:rsidRPr="0046224F">
        <w:rPr>
          <w:rFonts w:eastAsia="SimSun"/>
        </w:rPr>
        <w:t xml:space="preserve">4. Začiatok funkčného obdobia hlavného kontrolóra obce </w:t>
      </w:r>
      <w:r>
        <w:rPr>
          <w:rFonts w:eastAsia="SimSun"/>
        </w:rPr>
        <w:t xml:space="preserve">Hrabovka podľa termínu ukončenia </w:t>
      </w:r>
    </w:p>
    <w:p w14:paraId="5A893390" w14:textId="77777777" w:rsidR="00213A07" w:rsidRDefault="00213A07" w:rsidP="00213A07">
      <w:pPr>
        <w:autoSpaceDE w:val="0"/>
        <w:autoSpaceDN w:val="0"/>
        <w:adjustRightInd w:val="0"/>
        <w:rPr>
          <w:rFonts w:eastAsia="SimSun"/>
        </w:rPr>
      </w:pPr>
      <w:r>
        <w:rPr>
          <w:rFonts w:eastAsia="SimSun"/>
        </w:rPr>
        <w:t xml:space="preserve">    voľby a dňom </w:t>
      </w:r>
      <w:r w:rsidRPr="0046224F">
        <w:rPr>
          <w:rFonts w:eastAsia="SimSun"/>
        </w:rPr>
        <w:t xml:space="preserve"> nástupu do pracovného pomeru</w:t>
      </w:r>
      <w:r>
        <w:rPr>
          <w:rFonts w:eastAsia="SimSun"/>
        </w:rPr>
        <w:t>.</w:t>
      </w:r>
    </w:p>
    <w:p w14:paraId="5C8BF1EE" w14:textId="77777777" w:rsidR="00213A07" w:rsidRDefault="00213A07" w:rsidP="00213A07">
      <w:pPr>
        <w:rPr>
          <w:rFonts w:eastAsia="SimSun"/>
        </w:rPr>
      </w:pPr>
    </w:p>
    <w:p w14:paraId="7FCD2766" w14:textId="77777777" w:rsidR="00213A07" w:rsidRPr="005608A2" w:rsidRDefault="00213A07" w:rsidP="00213A07">
      <w:pPr>
        <w:autoSpaceDE w:val="0"/>
        <w:autoSpaceDN w:val="0"/>
        <w:adjustRightInd w:val="0"/>
        <w:rPr>
          <w:rFonts w:eastAsia="SimSun"/>
          <w:b/>
        </w:rPr>
      </w:pPr>
      <w:r w:rsidRPr="005608A2">
        <w:rPr>
          <w:rFonts w:eastAsia="SimSun"/>
          <w:b/>
        </w:rPr>
        <w:t>Náležitosti prihlášky pre voľbu hlavného kontrolóra ob</w:t>
      </w:r>
      <w:r>
        <w:rPr>
          <w:rFonts w:eastAsia="SimSun"/>
          <w:b/>
        </w:rPr>
        <w:t>c</w:t>
      </w:r>
      <w:r w:rsidRPr="005608A2">
        <w:rPr>
          <w:rFonts w:eastAsia="SimSun"/>
          <w:b/>
        </w:rPr>
        <w:t xml:space="preserve">e </w:t>
      </w:r>
      <w:r>
        <w:rPr>
          <w:rFonts w:eastAsia="SimSun"/>
          <w:b/>
        </w:rPr>
        <w:t>Hrabovka</w:t>
      </w:r>
      <w:r w:rsidRPr="005608A2">
        <w:rPr>
          <w:rFonts w:eastAsia="SimSun"/>
          <w:b/>
        </w:rPr>
        <w:t>:</w:t>
      </w:r>
    </w:p>
    <w:p w14:paraId="7C6D827D" w14:textId="77777777" w:rsidR="00213A07" w:rsidRPr="0046224F" w:rsidRDefault="00213A07" w:rsidP="00213A07">
      <w:pPr>
        <w:autoSpaceDE w:val="0"/>
        <w:autoSpaceDN w:val="0"/>
        <w:adjustRightInd w:val="0"/>
        <w:rPr>
          <w:rFonts w:eastAsia="SimSun"/>
        </w:rPr>
      </w:pPr>
      <w:r w:rsidRPr="0046224F">
        <w:rPr>
          <w:rFonts w:eastAsia="SimSun"/>
        </w:rPr>
        <w:t>1. Osobné údaje: meno, priezvisko, dátum narodenia, bydlisko,</w:t>
      </w:r>
    </w:p>
    <w:p w14:paraId="10340128" w14:textId="77777777" w:rsidR="00213A07" w:rsidRPr="0046224F" w:rsidRDefault="00213A07" w:rsidP="00213A07">
      <w:pPr>
        <w:autoSpaceDE w:val="0"/>
        <w:autoSpaceDN w:val="0"/>
        <w:adjustRightInd w:val="0"/>
        <w:rPr>
          <w:rFonts w:eastAsia="SimSun"/>
        </w:rPr>
      </w:pPr>
      <w:r>
        <w:rPr>
          <w:rFonts w:eastAsia="SimSun"/>
        </w:rPr>
        <w:t xml:space="preserve">    </w:t>
      </w:r>
      <w:r w:rsidRPr="0046224F">
        <w:rPr>
          <w:rFonts w:eastAsia="SimSun"/>
        </w:rPr>
        <w:t>kontaktné údaje (telefón, e-mail)</w:t>
      </w:r>
    </w:p>
    <w:p w14:paraId="361D05DE" w14:textId="77777777" w:rsidR="00213A07" w:rsidRPr="0046224F" w:rsidRDefault="00213A07" w:rsidP="00213A07">
      <w:pPr>
        <w:autoSpaceDE w:val="0"/>
        <w:autoSpaceDN w:val="0"/>
        <w:adjustRightInd w:val="0"/>
        <w:rPr>
          <w:rFonts w:eastAsia="SimSun"/>
        </w:rPr>
      </w:pPr>
      <w:r w:rsidRPr="0046224F">
        <w:rPr>
          <w:rFonts w:eastAsia="SimSun"/>
        </w:rPr>
        <w:t>2. Doklad o dosiahnutom najvyššom vzdelaní</w:t>
      </w:r>
    </w:p>
    <w:p w14:paraId="1276E12E" w14:textId="77777777" w:rsidR="00213A07" w:rsidRDefault="00213A07" w:rsidP="00213A07">
      <w:pPr>
        <w:autoSpaceDE w:val="0"/>
        <w:autoSpaceDN w:val="0"/>
        <w:adjustRightInd w:val="0"/>
        <w:rPr>
          <w:rFonts w:eastAsia="SimSun"/>
        </w:rPr>
      </w:pPr>
      <w:r w:rsidRPr="0046224F">
        <w:rPr>
          <w:rFonts w:eastAsia="SimSun"/>
        </w:rPr>
        <w:lastRenderedPageBreak/>
        <w:t>3. Životopis s prehľadom doterajšej praxe</w:t>
      </w:r>
    </w:p>
    <w:p w14:paraId="75A958C8" w14:textId="77777777" w:rsidR="00213A07" w:rsidRPr="0046224F" w:rsidRDefault="00213A07" w:rsidP="00213A07">
      <w:pPr>
        <w:autoSpaceDE w:val="0"/>
        <w:autoSpaceDN w:val="0"/>
        <w:adjustRightInd w:val="0"/>
        <w:rPr>
          <w:rFonts w:eastAsia="SimSun"/>
        </w:rPr>
      </w:pPr>
      <w:r>
        <w:rPr>
          <w:rFonts w:eastAsia="SimSun"/>
        </w:rPr>
        <w:t>4. Doklad o praxi vo verejnej správe</w:t>
      </w:r>
    </w:p>
    <w:p w14:paraId="7CBFDDE6" w14:textId="77777777" w:rsidR="00213A07" w:rsidRPr="0046224F" w:rsidRDefault="00213A07" w:rsidP="00213A07">
      <w:pPr>
        <w:autoSpaceDE w:val="0"/>
        <w:autoSpaceDN w:val="0"/>
        <w:adjustRightInd w:val="0"/>
        <w:rPr>
          <w:rFonts w:eastAsia="SimSun"/>
        </w:rPr>
      </w:pPr>
      <w:r>
        <w:rPr>
          <w:rFonts w:eastAsia="SimSun"/>
        </w:rPr>
        <w:t>5</w:t>
      </w:r>
      <w:r w:rsidRPr="0046224F">
        <w:rPr>
          <w:rFonts w:eastAsia="SimSun"/>
        </w:rPr>
        <w:t>. Informáciu o tom, či ku dňu podania prihlášky podniká alebo vykonáva inú zárobkovú</w:t>
      </w:r>
    </w:p>
    <w:p w14:paraId="67B0BA76" w14:textId="77777777" w:rsidR="00213A07" w:rsidRPr="0046224F" w:rsidRDefault="00213A07" w:rsidP="00213A07">
      <w:pPr>
        <w:autoSpaceDE w:val="0"/>
        <w:autoSpaceDN w:val="0"/>
        <w:adjustRightInd w:val="0"/>
        <w:rPr>
          <w:rFonts w:eastAsia="SimSun"/>
        </w:rPr>
      </w:pPr>
      <w:r>
        <w:rPr>
          <w:rFonts w:eastAsia="SimSun"/>
        </w:rPr>
        <w:t xml:space="preserve">    </w:t>
      </w:r>
      <w:r w:rsidRPr="0046224F">
        <w:rPr>
          <w:rFonts w:eastAsia="SimSun"/>
        </w:rPr>
        <w:t>činnosť a je členom v riadiacich, kontrolných alebo dozorných orgánoch právnických osôb,</w:t>
      </w:r>
    </w:p>
    <w:p w14:paraId="01EE2F17" w14:textId="77777777" w:rsidR="00213A07" w:rsidRDefault="00213A07" w:rsidP="00213A07">
      <w:pPr>
        <w:autoSpaceDE w:val="0"/>
        <w:autoSpaceDN w:val="0"/>
        <w:adjustRightInd w:val="0"/>
        <w:rPr>
          <w:rFonts w:eastAsia="SimSun"/>
        </w:rPr>
      </w:pPr>
      <w:r>
        <w:rPr>
          <w:rFonts w:eastAsia="SimSun"/>
        </w:rPr>
        <w:t xml:space="preserve">    </w:t>
      </w:r>
      <w:r w:rsidRPr="0046224F">
        <w:rPr>
          <w:rFonts w:eastAsia="SimSun"/>
        </w:rPr>
        <w:t>ktoré vykonávajú podnikateľskú činnosť na účel vykonania voľby v</w:t>
      </w:r>
      <w:r>
        <w:rPr>
          <w:rFonts w:eastAsia="SimSun"/>
        </w:rPr>
        <w:t> </w:t>
      </w:r>
      <w:r w:rsidRPr="0046224F">
        <w:rPr>
          <w:rFonts w:eastAsia="SimSun"/>
        </w:rPr>
        <w:t>obecnom</w:t>
      </w:r>
      <w:r>
        <w:rPr>
          <w:rFonts w:eastAsia="SimSun"/>
        </w:rPr>
        <w:t xml:space="preserve">  </w:t>
      </w:r>
    </w:p>
    <w:p w14:paraId="29914040" w14:textId="77777777" w:rsidR="00213A07" w:rsidRPr="0046224F" w:rsidRDefault="00213A07" w:rsidP="00213A07">
      <w:pPr>
        <w:autoSpaceDE w:val="0"/>
        <w:autoSpaceDN w:val="0"/>
        <w:adjustRightInd w:val="0"/>
        <w:rPr>
          <w:rFonts w:eastAsia="SimSun"/>
        </w:rPr>
      </w:pPr>
      <w:r>
        <w:rPr>
          <w:rFonts w:eastAsia="SimSun"/>
        </w:rPr>
        <w:t xml:space="preserve">    </w:t>
      </w:r>
      <w:r w:rsidRPr="0046224F">
        <w:rPr>
          <w:rFonts w:eastAsia="SimSun"/>
        </w:rPr>
        <w:t>zastupiteľstve</w:t>
      </w:r>
    </w:p>
    <w:p w14:paraId="445AA840" w14:textId="77777777" w:rsidR="00213A07" w:rsidRPr="0046224F" w:rsidRDefault="00213A07" w:rsidP="00213A07">
      <w:pPr>
        <w:autoSpaceDE w:val="0"/>
        <w:autoSpaceDN w:val="0"/>
        <w:adjustRightInd w:val="0"/>
        <w:rPr>
          <w:rFonts w:eastAsia="SimSun"/>
        </w:rPr>
      </w:pPr>
      <w:r>
        <w:rPr>
          <w:rFonts w:eastAsia="SimSun"/>
        </w:rPr>
        <w:t>6</w:t>
      </w:r>
      <w:r w:rsidRPr="0046224F">
        <w:rPr>
          <w:rFonts w:eastAsia="SimSun"/>
        </w:rPr>
        <w:t>. Čestné vyhlásenie o spôsobilosti na právne úkony v plnom rozsahu</w:t>
      </w:r>
    </w:p>
    <w:p w14:paraId="64F5774A" w14:textId="77777777" w:rsidR="00213A07" w:rsidRDefault="00213A07" w:rsidP="00213A07">
      <w:pPr>
        <w:autoSpaceDE w:val="0"/>
        <w:autoSpaceDN w:val="0"/>
        <w:adjustRightInd w:val="0"/>
        <w:rPr>
          <w:rFonts w:eastAsia="SimSun"/>
        </w:rPr>
      </w:pPr>
      <w:r>
        <w:rPr>
          <w:rFonts w:eastAsia="SimSun"/>
        </w:rPr>
        <w:t>7</w:t>
      </w:r>
      <w:r w:rsidRPr="0046224F">
        <w:rPr>
          <w:rFonts w:eastAsia="SimSun"/>
        </w:rPr>
        <w:t xml:space="preserve">. </w:t>
      </w:r>
      <w:r>
        <w:rPr>
          <w:rFonts w:eastAsia="SimSun"/>
        </w:rPr>
        <w:t>P</w:t>
      </w:r>
      <w:r w:rsidRPr="00753B07">
        <w:rPr>
          <w:rFonts w:eastAsia="SimSun"/>
        </w:rPr>
        <w:t xml:space="preserve">ísomný  súhlas so zverejnením osobných údajov podľa  § 13 zákona  č. 18/2018 Z. z. o ochrane  osobných údajov  a  o zmene  a  doplnení niektorých zákonov za  účelom vykonania voľby  hlavného kontrolóra  na  zasadnutí  Obecného zastupiteľstva </w:t>
      </w:r>
      <w:r>
        <w:rPr>
          <w:rFonts w:eastAsia="SimSun"/>
        </w:rPr>
        <w:t>v Hrabovke</w:t>
      </w:r>
      <w:r w:rsidRPr="00753B07">
        <w:rPr>
          <w:rFonts w:eastAsia="SimSun"/>
        </w:rPr>
        <w:t>.</w:t>
      </w:r>
    </w:p>
    <w:p w14:paraId="37EE3C22" w14:textId="77777777" w:rsidR="00213A07" w:rsidRPr="00C636F4" w:rsidRDefault="00213A07" w:rsidP="00213A07">
      <w:pPr>
        <w:autoSpaceDE w:val="0"/>
        <w:autoSpaceDN w:val="0"/>
        <w:adjustRightInd w:val="0"/>
        <w:rPr>
          <w:rFonts w:eastAsia="SimSun"/>
        </w:rPr>
      </w:pPr>
      <w:r w:rsidRPr="00C636F4">
        <w:rPr>
          <w:rFonts w:eastAsia="SimSun"/>
        </w:rPr>
        <w:t>Súčasti prihlášky:</w:t>
      </w:r>
    </w:p>
    <w:p w14:paraId="4985AD8E" w14:textId="77777777" w:rsidR="00213A07" w:rsidRPr="00C636F4" w:rsidRDefault="00213A07" w:rsidP="00213A07">
      <w:pPr>
        <w:autoSpaceDE w:val="0"/>
        <w:autoSpaceDN w:val="0"/>
        <w:adjustRightInd w:val="0"/>
        <w:rPr>
          <w:rFonts w:eastAsia="SimSun"/>
        </w:rPr>
      </w:pPr>
      <w:r w:rsidRPr="00C636F4">
        <w:rPr>
          <w:rFonts w:eastAsia="SimSun"/>
        </w:rPr>
        <w:t>1. Štruktúrovaný profesijný životopis</w:t>
      </w:r>
    </w:p>
    <w:p w14:paraId="28600C2F" w14:textId="77777777" w:rsidR="00213A07" w:rsidRPr="00C636F4" w:rsidRDefault="00213A07" w:rsidP="00213A07">
      <w:pPr>
        <w:autoSpaceDE w:val="0"/>
        <w:autoSpaceDN w:val="0"/>
        <w:adjustRightInd w:val="0"/>
        <w:rPr>
          <w:rFonts w:eastAsia="SimSun"/>
        </w:rPr>
      </w:pPr>
      <w:r w:rsidRPr="00C636F4">
        <w:rPr>
          <w:rFonts w:eastAsia="SimSun"/>
        </w:rPr>
        <w:t>2. Overená fotokópia dokladu o vzdelaní</w:t>
      </w:r>
    </w:p>
    <w:p w14:paraId="07C03A9F" w14:textId="77777777" w:rsidR="00213A07" w:rsidRDefault="00213A07" w:rsidP="00213A07">
      <w:pPr>
        <w:rPr>
          <w:rFonts w:eastAsia="SimSun"/>
        </w:rPr>
      </w:pPr>
      <w:r w:rsidRPr="00C636F4">
        <w:rPr>
          <w:rFonts w:eastAsia="SimSun"/>
        </w:rPr>
        <w:t>3. Výpis z registra trestov nie starší ako 3 mesiace</w:t>
      </w:r>
    </w:p>
    <w:p w14:paraId="7495AD8A" w14:textId="77777777" w:rsidR="00213A07" w:rsidRDefault="00213A07" w:rsidP="00213A07">
      <w:pPr>
        <w:rPr>
          <w:rFonts w:eastAsia="SimSun"/>
        </w:rPr>
      </w:pPr>
    </w:p>
    <w:p w14:paraId="6FC85B62" w14:textId="77777777" w:rsidR="00213A07" w:rsidRPr="00C636F4" w:rsidRDefault="00213A07" w:rsidP="00213A07">
      <w:pPr>
        <w:autoSpaceDE w:val="0"/>
        <w:autoSpaceDN w:val="0"/>
        <w:adjustRightInd w:val="0"/>
        <w:rPr>
          <w:rFonts w:eastAsia="SimSun"/>
        </w:rPr>
      </w:pPr>
      <w:r w:rsidRPr="00C636F4">
        <w:rPr>
          <w:rFonts w:eastAsia="SimSun"/>
        </w:rPr>
        <w:t>Spôsob voľby hlavného kontrolóra</w:t>
      </w:r>
    </w:p>
    <w:p w14:paraId="7466C253" w14:textId="77777777" w:rsidR="00213A07" w:rsidRDefault="00213A07" w:rsidP="00213A07">
      <w:pPr>
        <w:autoSpaceDE w:val="0"/>
        <w:autoSpaceDN w:val="0"/>
        <w:adjustRightInd w:val="0"/>
        <w:rPr>
          <w:rFonts w:eastAsia="SimSun"/>
        </w:rPr>
      </w:pPr>
      <w:r w:rsidRPr="00C636F4">
        <w:rPr>
          <w:rFonts w:eastAsia="SimSun"/>
        </w:rPr>
        <w:t xml:space="preserve">1. Vyhlásenie dňa konania voľby hlavného kontrolóra bude zverejnené najneskôr </w:t>
      </w:r>
      <w:r>
        <w:rPr>
          <w:rFonts w:eastAsia="SimSun"/>
        </w:rPr>
        <w:t>25 dní</w:t>
      </w:r>
    </w:p>
    <w:p w14:paraId="2539D095" w14:textId="77777777" w:rsidR="00213A07" w:rsidRDefault="00213A07" w:rsidP="00213A07">
      <w:pPr>
        <w:autoSpaceDE w:val="0"/>
        <w:autoSpaceDN w:val="0"/>
        <w:adjustRightInd w:val="0"/>
        <w:rPr>
          <w:rFonts w:eastAsia="SimSun"/>
        </w:rPr>
      </w:pPr>
      <w:r>
        <w:rPr>
          <w:rFonts w:eastAsia="SimSun"/>
        </w:rPr>
        <w:t xml:space="preserve">    </w:t>
      </w:r>
      <w:r w:rsidRPr="00C636F4">
        <w:rPr>
          <w:rFonts w:eastAsia="SimSun"/>
        </w:rPr>
        <w:t xml:space="preserve">(min. 40 dní pred dňom konania voľby) na úradnej tabuli obce </w:t>
      </w:r>
      <w:r>
        <w:rPr>
          <w:rFonts w:eastAsia="SimSun"/>
        </w:rPr>
        <w:t>Hrabovka</w:t>
      </w:r>
      <w:r w:rsidRPr="00C636F4">
        <w:rPr>
          <w:rFonts w:eastAsia="SimSun"/>
        </w:rPr>
        <w:t xml:space="preserve"> a na </w:t>
      </w:r>
    </w:p>
    <w:p w14:paraId="3603A34B" w14:textId="77777777" w:rsidR="00213A07" w:rsidRPr="00C636F4" w:rsidRDefault="00213A07" w:rsidP="00213A07">
      <w:pPr>
        <w:autoSpaceDE w:val="0"/>
        <w:autoSpaceDN w:val="0"/>
        <w:adjustRightInd w:val="0"/>
        <w:rPr>
          <w:rFonts w:eastAsia="SimSun"/>
        </w:rPr>
      </w:pPr>
      <w:r>
        <w:rPr>
          <w:rFonts w:eastAsia="SimSun"/>
        </w:rPr>
        <w:t xml:space="preserve">    </w:t>
      </w:r>
      <w:r w:rsidRPr="00C636F4">
        <w:rPr>
          <w:rFonts w:eastAsia="SimSun"/>
        </w:rPr>
        <w:t>Internetovej</w:t>
      </w:r>
      <w:r>
        <w:rPr>
          <w:rFonts w:eastAsia="SimSun"/>
        </w:rPr>
        <w:t xml:space="preserve"> </w:t>
      </w:r>
      <w:r w:rsidRPr="00C636F4">
        <w:rPr>
          <w:rFonts w:eastAsia="SimSun"/>
        </w:rPr>
        <w:t>stránke www.</w:t>
      </w:r>
      <w:r>
        <w:rPr>
          <w:rFonts w:eastAsia="SimSun"/>
        </w:rPr>
        <w:t>obec-hrabovka</w:t>
      </w:r>
      <w:r w:rsidRPr="00C636F4">
        <w:rPr>
          <w:rFonts w:eastAsia="SimSun"/>
        </w:rPr>
        <w:t>.sk</w:t>
      </w:r>
      <w:r>
        <w:rPr>
          <w:rFonts w:eastAsia="SimSun"/>
        </w:rPr>
        <w:t>.</w:t>
      </w:r>
    </w:p>
    <w:p w14:paraId="449C52CE" w14:textId="77777777" w:rsidR="00213A07" w:rsidRPr="00C636F4" w:rsidRDefault="00213A07" w:rsidP="00213A07">
      <w:pPr>
        <w:autoSpaceDE w:val="0"/>
        <w:autoSpaceDN w:val="0"/>
        <w:adjustRightInd w:val="0"/>
        <w:rPr>
          <w:rFonts w:eastAsia="SimSun"/>
        </w:rPr>
      </w:pPr>
      <w:r w:rsidRPr="00C636F4">
        <w:rPr>
          <w:rFonts w:eastAsia="SimSun"/>
        </w:rPr>
        <w:t>2. Písomnú prihlášku musí kandidát odovzdať spolu s požadovanými dokladmi najneskôr</w:t>
      </w:r>
    </w:p>
    <w:p w14:paraId="3C218B84" w14:textId="77777777" w:rsidR="00213A07" w:rsidRDefault="00213A07" w:rsidP="00213A07">
      <w:pPr>
        <w:autoSpaceDE w:val="0"/>
        <w:autoSpaceDN w:val="0"/>
        <w:adjustRightInd w:val="0"/>
        <w:rPr>
          <w:rFonts w:eastAsia="SimSun"/>
        </w:rPr>
      </w:pPr>
      <w:r>
        <w:rPr>
          <w:rFonts w:eastAsia="SimSun"/>
        </w:rPr>
        <w:t xml:space="preserve">    </w:t>
      </w:r>
      <w:r w:rsidRPr="00C636F4">
        <w:rPr>
          <w:rFonts w:eastAsia="SimSun"/>
        </w:rPr>
        <w:t xml:space="preserve">14 dní pred dňom konania voľby do </w:t>
      </w:r>
      <w:r>
        <w:rPr>
          <w:rFonts w:eastAsia="SimSun"/>
        </w:rPr>
        <w:t>14.07.2025 d</w:t>
      </w:r>
      <w:r w:rsidRPr="00C636F4">
        <w:rPr>
          <w:rFonts w:eastAsia="SimSun"/>
        </w:rPr>
        <w:t>o 14:</w:t>
      </w:r>
      <w:r>
        <w:rPr>
          <w:rFonts w:eastAsia="SimSun"/>
        </w:rPr>
        <w:t>0</w:t>
      </w:r>
      <w:r w:rsidRPr="00C636F4">
        <w:rPr>
          <w:rFonts w:eastAsia="SimSun"/>
        </w:rPr>
        <w:t xml:space="preserve">0 hod. v zalepenej obálke na </w:t>
      </w:r>
      <w:r>
        <w:rPr>
          <w:rFonts w:eastAsia="SimSun"/>
        </w:rPr>
        <w:t xml:space="preserve">  </w:t>
      </w:r>
    </w:p>
    <w:p w14:paraId="6DF22942" w14:textId="77777777" w:rsidR="00213A07" w:rsidRPr="00C636F4" w:rsidRDefault="00213A07" w:rsidP="00213A07">
      <w:pPr>
        <w:autoSpaceDE w:val="0"/>
        <w:autoSpaceDN w:val="0"/>
        <w:adjustRightInd w:val="0"/>
        <w:rPr>
          <w:rFonts w:eastAsia="SimSun"/>
        </w:rPr>
      </w:pPr>
      <w:r>
        <w:rPr>
          <w:rFonts w:eastAsia="SimSun"/>
        </w:rPr>
        <w:t xml:space="preserve">    </w:t>
      </w:r>
      <w:r w:rsidRPr="00C636F4">
        <w:rPr>
          <w:rFonts w:eastAsia="SimSun"/>
        </w:rPr>
        <w:t>adresu:</w:t>
      </w:r>
    </w:p>
    <w:p w14:paraId="7E25AECD" w14:textId="77777777" w:rsidR="00213A07" w:rsidRPr="00C636F4" w:rsidRDefault="00213A07" w:rsidP="00213A07">
      <w:pPr>
        <w:autoSpaceDE w:val="0"/>
        <w:autoSpaceDN w:val="0"/>
        <w:adjustRightInd w:val="0"/>
        <w:rPr>
          <w:rFonts w:eastAsia="SimSun"/>
        </w:rPr>
      </w:pPr>
      <w:r>
        <w:rPr>
          <w:rFonts w:eastAsia="SimSun"/>
        </w:rPr>
        <w:t xml:space="preserve">    </w:t>
      </w:r>
      <w:r w:rsidRPr="00C636F4">
        <w:rPr>
          <w:rFonts w:eastAsia="SimSun"/>
        </w:rPr>
        <w:t xml:space="preserve">Obec </w:t>
      </w:r>
      <w:r>
        <w:rPr>
          <w:rFonts w:eastAsia="SimSun"/>
        </w:rPr>
        <w:t>Hrabovka</w:t>
      </w:r>
      <w:r w:rsidRPr="00C636F4">
        <w:rPr>
          <w:rFonts w:eastAsia="SimSun"/>
        </w:rPr>
        <w:t xml:space="preserve">, </w:t>
      </w:r>
      <w:r>
        <w:rPr>
          <w:rFonts w:eastAsia="SimSun"/>
        </w:rPr>
        <w:t>913 32 Hrabovka 26</w:t>
      </w:r>
      <w:r w:rsidRPr="00C636F4">
        <w:rPr>
          <w:rFonts w:eastAsia="SimSun"/>
        </w:rPr>
        <w:t>, s označením: „Voľb</w:t>
      </w:r>
      <w:r>
        <w:rPr>
          <w:rFonts w:eastAsia="SimSun"/>
        </w:rPr>
        <w:t>a</w:t>
      </w:r>
      <w:r w:rsidRPr="00C636F4">
        <w:rPr>
          <w:rFonts w:eastAsia="SimSun"/>
        </w:rPr>
        <w:t xml:space="preserve"> hlavného kontrolóra –</w:t>
      </w:r>
    </w:p>
    <w:p w14:paraId="06AFE8FC" w14:textId="77777777" w:rsidR="00213A07" w:rsidRPr="00C636F4" w:rsidRDefault="00213A07" w:rsidP="00213A07">
      <w:pPr>
        <w:autoSpaceDE w:val="0"/>
        <w:autoSpaceDN w:val="0"/>
        <w:adjustRightInd w:val="0"/>
        <w:rPr>
          <w:rFonts w:eastAsia="SimSun"/>
        </w:rPr>
      </w:pPr>
      <w:r>
        <w:rPr>
          <w:rFonts w:eastAsia="SimSun"/>
        </w:rPr>
        <w:t xml:space="preserve">    </w:t>
      </w:r>
      <w:r w:rsidRPr="00C636F4">
        <w:rPr>
          <w:rFonts w:eastAsia="SimSun"/>
        </w:rPr>
        <w:t>Neotvárať!“</w:t>
      </w:r>
    </w:p>
    <w:p w14:paraId="2589BE6D" w14:textId="77777777" w:rsidR="00213A07" w:rsidRDefault="00213A07" w:rsidP="00213A07">
      <w:pPr>
        <w:autoSpaceDE w:val="0"/>
        <w:autoSpaceDN w:val="0"/>
        <w:adjustRightInd w:val="0"/>
        <w:rPr>
          <w:rFonts w:eastAsia="SimSun"/>
        </w:rPr>
      </w:pPr>
      <w:r w:rsidRPr="00C636F4">
        <w:rPr>
          <w:rFonts w:eastAsia="SimSun"/>
        </w:rPr>
        <w:t>3. Posúdenie náležitostí podaných prihlášok kandidátov vykoná starost</w:t>
      </w:r>
      <w:r>
        <w:rPr>
          <w:rFonts w:eastAsia="SimSun"/>
        </w:rPr>
        <w:t>k</w:t>
      </w:r>
      <w:r w:rsidRPr="00C636F4">
        <w:rPr>
          <w:rFonts w:eastAsia="SimSun"/>
        </w:rPr>
        <w:t xml:space="preserve">a obce spolu s </w:t>
      </w:r>
      <w:r>
        <w:rPr>
          <w:rFonts w:eastAsia="SimSun"/>
        </w:rPr>
        <w:t xml:space="preserve">   </w:t>
      </w:r>
    </w:p>
    <w:p w14:paraId="305B1BE3" w14:textId="77777777" w:rsidR="00213A07" w:rsidRPr="00C636F4" w:rsidRDefault="00213A07" w:rsidP="00213A07">
      <w:pPr>
        <w:autoSpaceDE w:val="0"/>
        <w:autoSpaceDN w:val="0"/>
        <w:adjustRightInd w:val="0"/>
        <w:rPr>
          <w:rFonts w:eastAsia="SimSun"/>
        </w:rPr>
      </w:pPr>
      <w:r>
        <w:rPr>
          <w:rFonts w:eastAsia="SimSun"/>
        </w:rPr>
        <w:t xml:space="preserve">    p</w:t>
      </w:r>
      <w:r w:rsidRPr="00C636F4">
        <w:rPr>
          <w:rFonts w:eastAsia="SimSun"/>
        </w:rPr>
        <w:t>oslancami</w:t>
      </w:r>
      <w:r>
        <w:rPr>
          <w:rFonts w:eastAsia="SimSun"/>
        </w:rPr>
        <w:t xml:space="preserve"> </w:t>
      </w:r>
      <w:r w:rsidRPr="00C636F4">
        <w:rPr>
          <w:rFonts w:eastAsia="SimSun"/>
        </w:rPr>
        <w:t>Obecného zastupiteľstva a vypracujú zoznam kandidátov.</w:t>
      </w:r>
    </w:p>
    <w:p w14:paraId="3249A776" w14:textId="77777777" w:rsidR="00213A07" w:rsidRDefault="00213A07" w:rsidP="00213A07">
      <w:pPr>
        <w:autoSpaceDE w:val="0"/>
        <w:autoSpaceDN w:val="0"/>
        <w:adjustRightInd w:val="0"/>
        <w:rPr>
          <w:rFonts w:eastAsia="SimSun"/>
        </w:rPr>
      </w:pPr>
      <w:r w:rsidRPr="00C636F4">
        <w:rPr>
          <w:rFonts w:eastAsia="SimSun"/>
        </w:rPr>
        <w:t xml:space="preserve">4. </w:t>
      </w:r>
      <w:r w:rsidRPr="001D0C56">
        <w:rPr>
          <w:rFonts w:eastAsia="SimSun"/>
        </w:rPr>
        <w:t xml:space="preserve">Voľbu hlavného kontrolóra vykoná  obecné  zastupiteľstvo tajným hlasovaním, v zmysle </w:t>
      </w:r>
    </w:p>
    <w:p w14:paraId="4EAA2518" w14:textId="77777777" w:rsidR="00213A07" w:rsidRPr="00C636F4" w:rsidRDefault="00213A07" w:rsidP="00213A07">
      <w:pPr>
        <w:autoSpaceDE w:val="0"/>
        <w:autoSpaceDN w:val="0"/>
        <w:adjustRightInd w:val="0"/>
        <w:rPr>
          <w:rFonts w:eastAsia="SimSun"/>
        </w:rPr>
      </w:pPr>
      <w:r>
        <w:rPr>
          <w:rFonts w:eastAsia="SimSun"/>
        </w:rPr>
        <w:t xml:space="preserve">    </w:t>
      </w:r>
      <w:r w:rsidRPr="001D0C56">
        <w:rPr>
          <w:rFonts w:eastAsia="SimSun"/>
        </w:rPr>
        <w:t>§18a  ods. 3 zák. č. 369/1990 Zb. o obecnom zriadení v znení neskorších predpisov.</w:t>
      </w:r>
      <w:r w:rsidRPr="00C636F4">
        <w:rPr>
          <w:rFonts w:eastAsia="SimSun"/>
        </w:rPr>
        <w:t>.</w:t>
      </w:r>
    </w:p>
    <w:p w14:paraId="705DF1A4" w14:textId="77777777" w:rsidR="00213A07" w:rsidRPr="00C636F4" w:rsidRDefault="00213A07" w:rsidP="00213A07">
      <w:pPr>
        <w:autoSpaceDE w:val="0"/>
        <w:autoSpaceDN w:val="0"/>
        <w:adjustRightInd w:val="0"/>
        <w:rPr>
          <w:rFonts w:eastAsia="SimSun"/>
        </w:rPr>
      </w:pPr>
      <w:r w:rsidRPr="00C636F4">
        <w:rPr>
          <w:rFonts w:eastAsia="SimSun"/>
        </w:rPr>
        <w:t>5. Starosta obce je povinný s právoplatne zvoleným hlavným kontrolórom obce uzavrieť</w:t>
      </w:r>
    </w:p>
    <w:p w14:paraId="5F0C1E4E" w14:textId="77777777" w:rsidR="00213A07" w:rsidRDefault="00213A07" w:rsidP="00213A07">
      <w:pPr>
        <w:autoSpaceDE w:val="0"/>
        <w:autoSpaceDN w:val="0"/>
        <w:adjustRightInd w:val="0"/>
        <w:rPr>
          <w:rFonts w:eastAsia="SimSun"/>
        </w:rPr>
      </w:pPr>
      <w:r>
        <w:rPr>
          <w:rFonts w:eastAsia="SimSun"/>
        </w:rPr>
        <w:t xml:space="preserve">    pracovnú zmluvu, p</w:t>
      </w:r>
      <w:r w:rsidRPr="001D0C56">
        <w:rPr>
          <w:rFonts w:eastAsia="SimSun"/>
        </w:rPr>
        <w:t xml:space="preserve">lat v zmysle § 18c  zákona  č. 369/1990 Zb. o obecnom zriadení v znení </w:t>
      </w:r>
    </w:p>
    <w:p w14:paraId="6EF38EBE" w14:textId="77777777" w:rsidR="00213A07" w:rsidRPr="00C636F4" w:rsidRDefault="00213A07" w:rsidP="00213A07">
      <w:pPr>
        <w:autoSpaceDE w:val="0"/>
        <w:autoSpaceDN w:val="0"/>
        <w:adjustRightInd w:val="0"/>
        <w:rPr>
          <w:rFonts w:eastAsia="SimSun"/>
        </w:rPr>
      </w:pPr>
      <w:r>
        <w:rPr>
          <w:rFonts w:eastAsia="SimSun"/>
        </w:rPr>
        <w:t xml:space="preserve">    </w:t>
      </w:r>
      <w:r w:rsidRPr="001D0C56">
        <w:rPr>
          <w:rFonts w:eastAsia="SimSun"/>
        </w:rPr>
        <w:t>neskorších predpisov.</w:t>
      </w:r>
    </w:p>
    <w:p w14:paraId="10B80B42" w14:textId="77777777" w:rsidR="00213A07" w:rsidRPr="00C636F4" w:rsidRDefault="00213A07" w:rsidP="00213A07">
      <w:pPr>
        <w:autoSpaceDE w:val="0"/>
        <w:autoSpaceDN w:val="0"/>
        <w:adjustRightInd w:val="0"/>
        <w:rPr>
          <w:rFonts w:eastAsia="SimSun"/>
        </w:rPr>
      </w:pPr>
      <w:r w:rsidRPr="00C636F4">
        <w:rPr>
          <w:rFonts w:eastAsia="SimSun"/>
        </w:rPr>
        <w:t>6. Výkon funkcie hlavného kontrolóra trvá 6 rokov.</w:t>
      </w:r>
    </w:p>
    <w:p w14:paraId="7F949CBE" w14:textId="77777777" w:rsidR="00213A07" w:rsidRDefault="00213A07" w:rsidP="00213A07">
      <w:pPr>
        <w:rPr>
          <w:rFonts w:eastAsia="SimSun"/>
        </w:rPr>
      </w:pPr>
      <w:r>
        <w:rPr>
          <w:rFonts w:eastAsia="SimSun"/>
        </w:rPr>
        <w:t xml:space="preserve">    </w:t>
      </w:r>
      <w:r w:rsidRPr="00C636F4">
        <w:rPr>
          <w:rFonts w:eastAsia="SimSun"/>
        </w:rPr>
        <w:t xml:space="preserve">Jeho funkčné obdobie sa začne </w:t>
      </w:r>
      <w:r>
        <w:rPr>
          <w:rFonts w:eastAsia="SimSun"/>
        </w:rPr>
        <w:t xml:space="preserve">ukončením voľby a podľa dohody nástupu do pracovného </w:t>
      </w:r>
    </w:p>
    <w:p w14:paraId="034E26F4" w14:textId="77777777" w:rsidR="00213A07" w:rsidRDefault="00213A07" w:rsidP="00213A07">
      <w:pPr>
        <w:rPr>
          <w:rFonts w:eastAsia="SimSun"/>
        </w:rPr>
      </w:pPr>
      <w:r>
        <w:rPr>
          <w:rFonts w:eastAsia="SimSun"/>
        </w:rPr>
        <w:t xml:space="preserve">    pomeru.</w:t>
      </w:r>
    </w:p>
    <w:p w14:paraId="683910EA" w14:textId="77777777" w:rsidR="00213A07" w:rsidRDefault="00213A07" w:rsidP="00213A07">
      <w:pPr>
        <w:rPr>
          <w:rFonts w:eastAsia="SimSun"/>
        </w:rPr>
      </w:pPr>
    </w:p>
    <w:p w14:paraId="704ADCA4" w14:textId="77777777" w:rsidR="00213A07" w:rsidRPr="00C636F4" w:rsidRDefault="00213A07" w:rsidP="00213A07">
      <w:pPr>
        <w:autoSpaceDE w:val="0"/>
        <w:autoSpaceDN w:val="0"/>
        <w:adjustRightInd w:val="0"/>
        <w:rPr>
          <w:rFonts w:eastAsia="SimSun"/>
          <w:b/>
        </w:rPr>
      </w:pPr>
      <w:r w:rsidRPr="00C636F4">
        <w:rPr>
          <w:rFonts w:eastAsia="SimSun"/>
          <w:b/>
        </w:rPr>
        <w:t>Postavenie hlavného kontrolóra</w:t>
      </w:r>
    </w:p>
    <w:p w14:paraId="02FF652F" w14:textId="77777777" w:rsidR="00213A07" w:rsidRPr="00C636F4" w:rsidRDefault="00213A07" w:rsidP="00213A07">
      <w:pPr>
        <w:autoSpaceDE w:val="0"/>
        <w:autoSpaceDN w:val="0"/>
        <w:adjustRightInd w:val="0"/>
        <w:rPr>
          <w:rFonts w:eastAsia="SimSun"/>
        </w:rPr>
      </w:pPr>
      <w:r w:rsidRPr="00C636F4">
        <w:rPr>
          <w:rFonts w:eastAsia="SimSun"/>
        </w:rPr>
        <w:t>Hlavný kontrolór sa po zvolení stáva zamestnancom obce. Hlavný kontrolór obce nesmie bez súhlasu</w:t>
      </w:r>
      <w:r>
        <w:rPr>
          <w:rFonts w:eastAsia="SimSun"/>
        </w:rPr>
        <w:t xml:space="preserve"> </w:t>
      </w:r>
      <w:r w:rsidRPr="00C636F4">
        <w:rPr>
          <w:rFonts w:eastAsia="SimSun"/>
        </w:rPr>
        <w:t>obce podnikať alebo vykonávať inú zárobkovú činnosť a byť členom riadiacich, kontrolných alebo</w:t>
      </w:r>
      <w:r>
        <w:rPr>
          <w:rFonts w:eastAsia="SimSun"/>
        </w:rPr>
        <w:t xml:space="preserve"> </w:t>
      </w:r>
      <w:r w:rsidRPr="00C636F4">
        <w:rPr>
          <w:rFonts w:eastAsia="SimSun"/>
        </w:rPr>
        <w:t>dozorných orgánov právnických osôb, ktoré vykonávajú podnikateľskú činnosť.</w:t>
      </w:r>
    </w:p>
    <w:p w14:paraId="1AD97B3E" w14:textId="77777777" w:rsidR="00213A07" w:rsidRPr="00C636F4" w:rsidRDefault="00213A07" w:rsidP="00213A07">
      <w:pPr>
        <w:autoSpaceDE w:val="0"/>
        <w:autoSpaceDN w:val="0"/>
        <w:adjustRightInd w:val="0"/>
        <w:rPr>
          <w:rFonts w:eastAsia="SimSun"/>
        </w:rPr>
      </w:pPr>
      <w:r w:rsidRPr="00C636F4">
        <w:rPr>
          <w:rFonts w:eastAsia="SimSun"/>
        </w:rPr>
        <w:t>Toto obmedzenie sa nevzťahuje na vedeckú, pedagogickú, lekársku, prednášateľskú, literárnu alebo</w:t>
      </w:r>
      <w:r>
        <w:rPr>
          <w:rFonts w:eastAsia="SimSun"/>
        </w:rPr>
        <w:t xml:space="preserve"> </w:t>
      </w:r>
      <w:r w:rsidRPr="00C636F4">
        <w:rPr>
          <w:rFonts w:eastAsia="SimSun"/>
        </w:rPr>
        <w:t>umeleckú činnosť.</w:t>
      </w:r>
    </w:p>
    <w:p w14:paraId="2459B1B9" w14:textId="77777777" w:rsidR="00213A07" w:rsidRDefault="00213A07" w:rsidP="00213A07">
      <w:pPr>
        <w:autoSpaceDE w:val="0"/>
        <w:autoSpaceDN w:val="0"/>
        <w:adjustRightInd w:val="0"/>
        <w:rPr>
          <w:rFonts w:eastAsia="SimSun"/>
        </w:rPr>
      </w:pPr>
      <w:r w:rsidRPr="00C636F4">
        <w:rPr>
          <w:rFonts w:eastAsia="SimSun"/>
        </w:rPr>
        <w:t>Prihláseným záujemcom bude doručená pozvánka, na ktorej sa spresní čas a miesto konania voľby.</w:t>
      </w:r>
    </w:p>
    <w:p w14:paraId="2003D988" w14:textId="77777777" w:rsidR="00213A07" w:rsidRPr="00C636F4" w:rsidRDefault="00213A07" w:rsidP="00213A07">
      <w:pPr>
        <w:autoSpaceDE w:val="0"/>
        <w:autoSpaceDN w:val="0"/>
        <w:adjustRightInd w:val="0"/>
        <w:rPr>
          <w:rFonts w:eastAsia="SimSun"/>
        </w:rPr>
      </w:pPr>
    </w:p>
    <w:p w14:paraId="4EBCE948" w14:textId="77777777" w:rsidR="00213A07" w:rsidRDefault="00213A07" w:rsidP="00213A07">
      <w:pPr>
        <w:rPr>
          <w:rFonts w:eastAsia="SimSun"/>
        </w:rPr>
      </w:pPr>
      <w:r w:rsidRPr="00C636F4">
        <w:rPr>
          <w:rFonts w:eastAsia="SimSun"/>
        </w:rPr>
        <w:t>V</w:t>
      </w:r>
      <w:r>
        <w:rPr>
          <w:rFonts w:eastAsia="SimSun"/>
        </w:rPr>
        <w:t xml:space="preserve"> Hrabovke, </w:t>
      </w:r>
      <w:r w:rsidRPr="00C636F4">
        <w:rPr>
          <w:rFonts w:eastAsia="SimSun"/>
        </w:rPr>
        <w:t xml:space="preserve">dňa </w:t>
      </w:r>
      <w:r>
        <w:rPr>
          <w:rFonts w:eastAsia="SimSun"/>
        </w:rPr>
        <w:t>18.06.2025</w:t>
      </w:r>
    </w:p>
    <w:p w14:paraId="404E55CF" w14:textId="77777777" w:rsidR="00213A07" w:rsidRDefault="00213A07" w:rsidP="00213A07">
      <w:pPr>
        <w:rPr>
          <w:rFonts w:eastAsia="SimSun"/>
        </w:rPr>
      </w:pPr>
    </w:p>
    <w:p w14:paraId="484D2FA5" w14:textId="5D9F7070" w:rsidR="00625019" w:rsidRDefault="00625019" w:rsidP="00625019">
      <w:pPr>
        <w:pStyle w:val="Zkladntext"/>
        <w:ind w:left="4956" w:firstLine="708"/>
        <w:jc w:val="left"/>
      </w:pPr>
      <w:r>
        <w:rPr>
          <w:sz w:val="22"/>
          <w:szCs w:val="22"/>
        </w:rPr>
        <w:tab/>
      </w:r>
      <w:r>
        <w:rPr>
          <w:sz w:val="22"/>
          <w:szCs w:val="22"/>
        </w:rPr>
        <w:tab/>
      </w:r>
      <w:r>
        <w:rPr>
          <w:sz w:val="22"/>
          <w:szCs w:val="22"/>
        </w:rPr>
        <w:tab/>
      </w:r>
      <w:r>
        <w:rPr>
          <w:sz w:val="22"/>
          <w:szCs w:val="22"/>
        </w:rPr>
        <w:tab/>
        <w:t xml:space="preserve"> Marta </w:t>
      </w:r>
      <w:proofErr w:type="spellStart"/>
      <w:r>
        <w:rPr>
          <w:sz w:val="22"/>
          <w:szCs w:val="22"/>
        </w:rPr>
        <w:t>Kun</w:t>
      </w:r>
      <w:r>
        <w:t>ová</w:t>
      </w:r>
      <w:proofErr w:type="spellEnd"/>
    </w:p>
    <w:p w14:paraId="5429AB5A" w14:textId="0F224263" w:rsidR="00625019" w:rsidRDefault="00625019" w:rsidP="00625019">
      <w:pPr>
        <w:pStyle w:val="Zkladntext"/>
        <w:jc w:val="left"/>
      </w:pPr>
      <w:r>
        <w:tab/>
      </w:r>
      <w:r>
        <w:tab/>
      </w:r>
      <w:r>
        <w:tab/>
      </w:r>
      <w:r>
        <w:tab/>
      </w:r>
      <w:r>
        <w:tab/>
      </w:r>
      <w:r>
        <w:tab/>
        <w:t xml:space="preserve">   </w:t>
      </w:r>
      <w:r w:rsidR="00F5630D">
        <w:t xml:space="preserve"> </w:t>
      </w:r>
      <w:r>
        <w:t xml:space="preserve">        starostka obce</w:t>
      </w:r>
    </w:p>
    <w:p w14:paraId="149A1B10" w14:textId="2550D9E1" w:rsidR="00625019" w:rsidRDefault="00625019" w:rsidP="00625019">
      <w:pPr>
        <w:pStyle w:val="Zkladntext"/>
        <w:jc w:val="left"/>
      </w:pPr>
    </w:p>
    <w:p w14:paraId="1172730B" w14:textId="0E473A7D"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013"/>
        <w:gridCol w:w="992"/>
        <w:gridCol w:w="1276"/>
        <w:gridCol w:w="1276"/>
        <w:gridCol w:w="992"/>
      </w:tblGrid>
      <w:tr w:rsidR="00563238" w14:paraId="041D396B" w14:textId="77777777" w:rsidTr="000D6A61">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013" w:type="dxa"/>
            <w:tcBorders>
              <w:top w:val="single" w:sz="4" w:space="0" w:color="auto"/>
              <w:left w:val="single" w:sz="4" w:space="0" w:color="auto"/>
              <w:bottom w:val="single" w:sz="4" w:space="0" w:color="auto"/>
              <w:right w:val="single" w:sz="4" w:space="0" w:color="auto"/>
            </w:tcBorders>
          </w:tcPr>
          <w:p w14:paraId="65DE9FAA" w14:textId="1FDA3621"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Čičo</w:t>
            </w:r>
            <w:proofErr w:type="spellEnd"/>
          </w:p>
        </w:tc>
        <w:tc>
          <w:tcPr>
            <w:tcW w:w="992" w:type="dxa"/>
            <w:tcBorders>
              <w:top w:val="single" w:sz="4" w:space="0" w:color="auto"/>
              <w:left w:val="single" w:sz="4" w:space="0" w:color="auto"/>
              <w:bottom w:val="single" w:sz="4" w:space="0" w:color="auto"/>
              <w:right w:val="single" w:sz="4" w:space="0" w:color="auto"/>
            </w:tcBorders>
          </w:tcPr>
          <w:p w14:paraId="28A02D4D" w14:textId="1BF0CCCB"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1276" w:type="dxa"/>
            <w:tcBorders>
              <w:top w:val="single" w:sz="4" w:space="0" w:color="auto"/>
              <w:left w:val="single" w:sz="4" w:space="0" w:color="auto"/>
              <w:bottom w:val="single" w:sz="4" w:space="0" w:color="auto"/>
              <w:right w:val="single" w:sz="4" w:space="0" w:color="auto"/>
            </w:tcBorders>
          </w:tcPr>
          <w:p w14:paraId="23F6B612" w14:textId="0DD54E78"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Gajdošíková</w:t>
            </w:r>
            <w:proofErr w:type="spellEnd"/>
          </w:p>
        </w:tc>
        <w:tc>
          <w:tcPr>
            <w:tcW w:w="1276" w:type="dxa"/>
            <w:tcBorders>
              <w:top w:val="single" w:sz="4" w:space="0" w:color="auto"/>
              <w:left w:val="single" w:sz="4" w:space="0" w:color="auto"/>
              <w:bottom w:val="single" w:sz="4" w:space="0" w:color="auto"/>
              <w:right w:val="single" w:sz="4" w:space="0" w:color="auto"/>
            </w:tcBorders>
          </w:tcPr>
          <w:p w14:paraId="4AB394E0" w14:textId="6EA997F0"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Mráziková</w:t>
            </w:r>
          </w:p>
        </w:tc>
        <w:tc>
          <w:tcPr>
            <w:tcW w:w="992" w:type="dxa"/>
            <w:tcBorders>
              <w:top w:val="single" w:sz="4" w:space="0" w:color="auto"/>
              <w:left w:val="single" w:sz="4" w:space="0" w:color="auto"/>
              <w:bottom w:val="single" w:sz="4" w:space="0" w:color="auto"/>
              <w:right w:val="single" w:sz="4" w:space="0" w:color="auto"/>
            </w:tcBorders>
          </w:tcPr>
          <w:p w14:paraId="66632206" w14:textId="7C7ACE63"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Ing.Plško</w:t>
            </w:r>
            <w:proofErr w:type="spellEnd"/>
          </w:p>
        </w:tc>
      </w:tr>
      <w:tr w:rsidR="00F5630D" w14:paraId="756BE875"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3AA6810E"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5/2025</w:t>
            </w:r>
          </w:p>
        </w:tc>
        <w:tc>
          <w:tcPr>
            <w:tcW w:w="1013" w:type="dxa"/>
            <w:tcBorders>
              <w:top w:val="single" w:sz="4" w:space="0" w:color="auto"/>
              <w:left w:val="single" w:sz="4" w:space="0" w:color="auto"/>
              <w:bottom w:val="single" w:sz="4" w:space="0" w:color="auto"/>
              <w:right w:val="single" w:sz="4" w:space="0" w:color="auto"/>
            </w:tcBorders>
          </w:tcPr>
          <w:p w14:paraId="156CA5CA" w14:textId="5898B903"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0420EC8F" w14:textId="02F4A131"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7E1FE9EF" w14:textId="5BEF5996"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295E7AAC" w14:textId="333FC971"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2894F446" w14:textId="47F7B7FB"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5630D" w14:paraId="69EF0809"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613D605D"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6/2025</w:t>
            </w:r>
          </w:p>
        </w:tc>
        <w:tc>
          <w:tcPr>
            <w:tcW w:w="1013" w:type="dxa"/>
            <w:tcBorders>
              <w:top w:val="single" w:sz="4" w:space="0" w:color="auto"/>
              <w:left w:val="single" w:sz="4" w:space="0" w:color="auto"/>
              <w:bottom w:val="single" w:sz="4" w:space="0" w:color="auto"/>
              <w:right w:val="single" w:sz="4" w:space="0" w:color="auto"/>
            </w:tcBorders>
          </w:tcPr>
          <w:p w14:paraId="751E69AB" w14:textId="3EBD254A"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AC8B0F2" w14:textId="76ABE091"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7038F613" w14:textId="029E15CF"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54451FA7" w14:textId="28D1DC0A"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7ADC211B" w14:textId="65E32AA5"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5630D" w14:paraId="477BFA5F"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41553DA0" w14:textId="36CED069"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7/2025</w:t>
            </w:r>
          </w:p>
        </w:tc>
        <w:tc>
          <w:tcPr>
            <w:tcW w:w="1013" w:type="dxa"/>
            <w:tcBorders>
              <w:top w:val="single" w:sz="4" w:space="0" w:color="auto"/>
              <w:left w:val="single" w:sz="4" w:space="0" w:color="auto"/>
              <w:bottom w:val="single" w:sz="4" w:space="0" w:color="auto"/>
              <w:right w:val="single" w:sz="4" w:space="0" w:color="auto"/>
            </w:tcBorders>
          </w:tcPr>
          <w:p w14:paraId="7E29EEF3" w14:textId="02CC4231"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9C0D997" w14:textId="50B2305D"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66682C54" w14:textId="679600E6"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45796E61" w14:textId="30BD04A1"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5E8C4D3D" w14:textId="18B057EF"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5630D" w14:paraId="130988DC"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0052C9E1" w14:textId="18B87C56"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8/2025</w:t>
            </w:r>
          </w:p>
        </w:tc>
        <w:tc>
          <w:tcPr>
            <w:tcW w:w="1013" w:type="dxa"/>
            <w:tcBorders>
              <w:top w:val="single" w:sz="4" w:space="0" w:color="auto"/>
              <w:left w:val="single" w:sz="4" w:space="0" w:color="auto"/>
              <w:bottom w:val="single" w:sz="4" w:space="0" w:color="auto"/>
              <w:right w:val="single" w:sz="4" w:space="0" w:color="auto"/>
            </w:tcBorders>
          </w:tcPr>
          <w:p w14:paraId="031775B0" w14:textId="29A234E1"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360A9637" w14:textId="26A8E553"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4F318373" w14:textId="14C75D77"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398CB7A2" w14:textId="40EF1EF7"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666D880F" w14:textId="2A47A6EC"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5630D" w14:paraId="7A7CB715"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34799672" w14:textId="66F5DD81"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9/2025</w:t>
            </w:r>
          </w:p>
        </w:tc>
        <w:tc>
          <w:tcPr>
            <w:tcW w:w="1013" w:type="dxa"/>
            <w:tcBorders>
              <w:top w:val="single" w:sz="4" w:space="0" w:color="auto"/>
              <w:left w:val="single" w:sz="4" w:space="0" w:color="auto"/>
              <w:bottom w:val="single" w:sz="4" w:space="0" w:color="auto"/>
              <w:right w:val="single" w:sz="4" w:space="0" w:color="auto"/>
            </w:tcBorders>
          </w:tcPr>
          <w:p w14:paraId="378D53B4" w14:textId="4ED374D4"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43D0F463" w14:textId="38727154"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423C4531" w14:textId="3F596052"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1D3750BB" w14:textId="3083B57C"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6E20C6EF" w14:textId="19DB8055"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5630D" w14:paraId="5B65F000"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4118847B" w14:textId="6A608893"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10/2025</w:t>
            </w:r>
          </w:p>
        </w:tc>
        <w:tc>
          <w:tcPr>
            <w:tcW w:w="1013" w:type="dxa"/>
            <w:tcBorders>
              <w:top w:val="single" w:sz="4" w:space="0" w:color="auto"/>
              <w:left w:val="single" w:sz="4" w:space="0" w:color="auto"/>
              <w:bottom w:val="single" w:sz="4" w:space="0" w:color="auto"/>
              <w:right w:val="single" w:sz="4" w:space="0" w:color="auto"/>
            </w:tcBorders>
          </w:tcPr>
          <w:p w14:paraId="649F4C7B" w14:textId="2135C1BC"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4E45F6CE" w14:textId="197264A2"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6D1A1ACB" w14:textId="62D0F0B5"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1D82D569" w14:textId="47D62206"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3F41D3C5" w14:textId="14D6F321"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5630D" w14:paraId="28FFBEA5"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3649ADA7" w14:textId="13F226F9"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11/2025</w:t>
            </w:r>
          </w:p>
        </w:tc>
        <w:tc>
          <w:tcPr>
            <w:tcW w:w="1013" w:type="dxa"/>
            <w:tcBorders>
              <w:top w:val="single" w:sz="4" w:space="0" w:color="auto"/>
              <w:left w:val="single" w:sz="4" w:space="0" w:color="auto"/>
              <w:bottom w:val="single" w:sz="4" w:space="0" w:color="auto"/>
              <w:right w:val="single" w:sz="4" w:space="0" w:color="auto"/>
            </w:tcBorders>
          </w:tcPr>
          <w:p w14:paraId="4397BBAE" w14:textId="2655FF2C"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F07DE26" w14:textId="548B4868"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5BE22CC6" w14:textId="04AF39DB"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0EDC8106" w14:textId="7CE4210F"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3C4E7588" w14:textId="1539FFF3"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5630D" w14:paraId="6544F974"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0E230485" w14:textId="307201C6" w:rsidR="00F5630D" w:rsidRDefault="00F5630D" w:rsidP="00F5630D">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12/2025</w:t>
            </w:r>
          </w:p>
        </w:tc>
        <w:tc>
          <w:tcPr>
            <w:tcW w:w="1013" w:type="dxa"/>
            <w:tcBorders>
              <w:top w:val="single" w:sz="4" w:space="0" w:color="auto"/>
              <w:left w:val="single" w:sz="4" w:space="0" w:color="auto"/>
              <w:bottom w:val="single" w:sz="4" w:space="0" w:color="auto"/>
              <w:right w:val="single" w:sz="4" w:space="0" w:color="auto"/>
            </w:tcBorders>
          </w:tcPr>
          <w:p w14:paraId="70711018" w14:textId="4C2B0576"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3C83683F" w14:textId="7E65A867"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276" w:type="dxa"/>
            <w:tcBorders>
              <w:top w:val="single" w:sz="4" w:space="0" w:color="auto"/>
              <w:left w:val="single" w:sz="4" w:space="0" w:color="auto"/>
              <w:bottom w:val="single" w:sz="4" w:space="0" w:color="auto"/>
              <w:right w:val="single" w:sz="4" w:space="0" w:color="auto"/>
            </w:tcBorders>
          </w:tcPr>
          <w:p w14:paraId="184318B9" w14:textId="514B41D3"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276" w:type="dxa"/>
            <w:tcBorders>
              <w:top w:val="single" w:sz="4" w:space="0" w:color="auto"/>
              <w:left w:val="single" w:sz="4" w:space="0" w:color="auto"/>
              <w:bottom w:val="single" w:sz="4" w:space="0" w:color="auto"/>
              <w:right w:val="single" w:sz="4" w:space="0" w:color="auto"/>
            </w:tcBorders>
          </w:tcPr>
          <w:p w14:paraId="611830E5" w14:textId="56D53755" w:rsidR="00F5630D" w:rsidRDefault="00F5630D" w:rsidP="00F5630D">
            <w:pPr>
              <w:jc w:val="right"/>
              <w:rPr>
                <w:b/>
                <w:sz w:val="20"/>
                <w:szCs w:val="20"/>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7818AA2A" w14:textId="6D1CC146" w:rsidR="00F5630D" w:rsidRDefault="00F5630D" w:rsidP="00F5630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561D0A" w14:paraId="14C1842B" w14:textId="77777777" w:rsidTr="000D6A61">
        <w:trPr>
          <w:trHeight w:val="319"/>
        </w:trPr>
        <w:tc>
          <w:tcPr>
            <w:tcW w:w="1579" w:type="dxa"/>
            <w:tcBorders>
              <w:top w:val="single" w:sz="4" w:space="0" w:color="auto"/>
              <w:left w:val="single" w:sz="4" w:space="0" w:color="auto"/>
              <w:bottom w:val="single" w:sz="4" w:space="0" w:color="auto"/>
              <w:right w:val="single" w:sz="4" w:space="0" w:color="auto"/>
            </w:tcBorders>
          </w:tcPr>
          <w:p w14:paraId="5A581F12" w14:textId="45B0E0E7" w:rsidR="00561D0A" w:rsidRDefault="00561D0A" w:rsidP="00561D0A">
            <w:pPr>
              <w:autoSpaceDE w:val="0"/>
              <w:autoSpaceDN w:val="0"/>
              <w:adjustRightInd w:val="0"/>
              <w:rPr>
                <w:rFonts w:ascii="Calibri" w:eastAsiaTheme="minorHAnsi" w:hAnsi="Calibri" w:cs="Calibri"/>
                <w:color w:val="000000"/>
                <w:sz w:val="22"/>
                <w:szCs w:val="22"/>
                <w:lang w:eastAsia="en-US"/>
              </w:rPr>
            </w:pPr>
          </w:p>
        </w:tc>
        <w:tc>
          <w:tcPr>
            <w:tcW w:w="1013" w:type="dxa"/>
            <w:tcBorders>
              <w:top w:val="single" w:sz="4" w:space="0" w:color="auto"/>
              <w:left w:val="single" w:sz="4" w:space="0" w:color="auto"/>
              <w:bottom w:val="single" w:sz="4" w:space="0" w:color="auto"/>
              <w:right w:val="single" w:sz="4" w:space="0" w:color="auto"/>
            </w:tcBorders>
          </w:tcPr>
          <w:p w14:paraId="01ACD6A6" w14:textId="728AC7DD" w:rsidR="00561D0A" w:rsidRDefault="00561D0A" w:rsidP="00561D0A">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EB3615D" w14:textId="41FA2F04" w:rsidR="00561D0A" w:rsidRDefault="00561D0A" w:rsidP="00561D0A">
            <w:pPr>
              <w:autoSpaceDE w:val="0"/>
              <w:autoSpaceDN w:val="0"/>
              <w:adjustRightInd w:val="0"/>
              <w:jc w:val="right"/>
              <w:rPr>
                <w:rFonts w:eastAsiaTheme="minorHAnsi"/>
                <w:b/>
                <w:bCs/>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2AB1C6F" w14:textId="1685A397" w:rsidR="00561D0A" w:rsidRDefault="00561D0A" w:rsidP="00561D0A">
            <w:pPr>
              <w:autoSpaceDE w:val="0"/>
              <w:autoSpaceDN w:val="0"/>
              <w:adjustRightInd w:val="0"/>
              <w:jc w:val="right"/>
              <w:rPr>
                <w:rFonts w:eastAsiaTheme="minorHAnsi"/>
                <w:b/>
                <w:bCs/>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96E8B2B" w14:textId="79449389" w:rsidR="00561D0A" w:rsidRDefault="00561D0A" w:rsidP="00561D0A">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DDB6FB" w14:textId="0E76A92B" w:rsidR="00561D0A" w:rsidRDefault="00561D0A" w:rsidP="00561D0A">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0451DA12" w:rsidR="006A34B8" w:rsidRDefault="006A34B8" w:rsidP="006A34B8">
      <w:pPr>
        <w:pStyle w:val="Zkladntext"/>
        <w:jc w:val="left"/>
        <w:rPr>
          <w:b/>
          <w:sz w:val="20"/>
        </w:rPr>
      </w:pPr>
      <w:r>
        <w:rPr>
          <w:b/>
          <w:sz w:val="20"/>
        </w:rPr>
        <w:t xml:space="preserve">                                X - proti                         N -  neprítomní</w:t>
      </w:r>
    </w:p>
    <w:p w14:paraId="5327928B" w14:textId="77777777" w:rsidR="00025FB5" w:rsidRDefault="00025FB5" w:rsidP="006A34B8">
      <w:pPr>
        <w:pStyle w:val="Zkladntext"/>
        <w:jc w:val="left"/>
        <w:rPr>
          <w:b/>
          <w:sz w:val="20"/>
        </w:rPr>
      </w:pPr>
    </w:p>
    <w:p w14:paraId="67D87D59" w14:textId="31DD82CB" w:rsidR="00E0638A" w:rsidRPr="00951226" w:rsidRDefault="00E0638A" w:rsidP="00E0638A">
      <w:pPr>
        <w:pStyle w:val="Zkladntext"/>
        <w:jc w:val="left"/>
        <w:rPr>
          <w:b/>
          <w:sz w:val="22"/>
          <w:szCs w:val="22"/>
        </w:rPr>
      </w:pPr>
      <w:r w:rsidRPr="00951226">
        <w:rPr>
          <w:b/>
        </w:rPr>
        <w:t>Overovatelia:</w:t>
      </w:r>
      <w:r w:rsidR="00E856A1" w:rsidRPr="00951226">
        <w:rPr>
          <w:b/>
        </w:rPr>
        <w:t xml:space="preserve">   </w:t>
      </w:r>
      <w:r w:rsidR="00951226" w:rsidRPr="00951226">
        <w:rPr>
          <w:b/>
        </w:rPr>
        <w:t xml:space="preserve">  </w:t>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p>
    <w:p w14:paraId="1CB1757D" w14:textId="2BF7DD37" w:rsidR="0031218F" w:rsidRDefault="002513A5" w:rsidP="00E0638A">
      <w:pPr>
        <w:pStyle w:val="Zkladntext"/>
        <w:jc w:val="left"/>
      </w:pPr>
      <w:r>
        <w:t>Ivan Čulen</w:t>
      </w:r>
      <w:r w:rsidR="0031218F">
        <w:t xml:space="preserve">      </w:t>
      </w:r>
      <w:r w:rsidR="002736D0">
        <w:t xml:space="preserve">                                                   </w:t>
      </w:r>
      <w:r w:rsidR="00F5630D">
        <w:t xml:space="preserve">             </w:t>
      </w:r>
      <w:r w:rsidR="002736D0">
        <w:t xml:space="preserve">    </w:t>
      </w:r>
      <w:r w:rsidR="00BC2A14">
        <w:t>.</w:t>
      </w:r>
      <w:r w:rsidR="004C4D50">
        <w:t>.</w:t>
      </w:r>
      <w:r w:rsidR="00BC2A14">
        <w:t>........</w:t>
      </w:r>
      <w:r w:rsidR="004C4D50">
        <w:t>...............................</w:t>
      </w:r>
    </w:p>
    <w:p w14:paraId="0763152E" w14:textId="77777777" w:rsidR="00025FB5" w:rsidRDefault="00025FB5" w:rsidP="00E0638A">
      <w:pPr>
        <w:pStyle w:val="Zkladntext"/>
        <w:jc w:val="left"/>
      </w:pPr>
    </w:p>
    <w:p w14:paraId="10321953" w14:textId="6CEDAE28" w:rsidR="00951226" w:rsidRDefault="00F5630D" w:rsidP="00E0638A">
      <w:pPr>
        <w:pStyle w:val="Zkladntext"/>
        <w:jc w:val="left"/>
      </w:pPr>
      <w:r>
        <w:t xml:space="preserve">Adam </w:t>
      </w:r>
      <w:proofErr w:type="spellStart"/>
      <w:r>
        <w:t>Čičo</w:t>
      </w:r>
      <w:proofErr w:type="spellEnd"/>
      <w:r>
        <w:t xml:space="preserve">         </w:t>
      </w:r>
      <w:r w:rsidR="0031218F">
        <w:t xml:space="preserve">       </w:t>
      </w:r>
      <w:r w:rsidR="00F075CA">
        <w:t xml:space="preserve">  </w:t>
      </w:r>
      <w:r w:rsidR="00C31EA9">
        <w:t xml:space="preserve">  </w:t>
      </w:r>
      <w:r w:rsidR="00951226">
        <w:t xml:space="preserve">                                                     .........................................</w:t>
      </w:r>
    </w:p>
    <w:p w14:paraId="79FA41FE" w14:textId="77777777" w:rsidR="00025FB5" w:rsidRDefault="00025FB5" w:rsidP="00E0638A">
      <w:pPr>
        <w:pStyle w:val="Zkladntext"/>
        <w:jc w:val="left"/>
      </w:pPr>
    </w:p>
    <w:p w14:paraId="04E1EEF5" w14:textId="77777777" w:rsidR="00E0638A" w:rsidRPr="00951226" w:rsidRDefault="00E0638A" w:rsidP="00E0638A">
      <w:pPr>
        <w:pStyle w:val="Zkladntext"/>
        <w:jc w:val="left"/>
        <w:rPr>
          <w:b/>
        </w:rPr>
      </w:pPr>
      <w:r w:rsidRPr="00951226">
        <w:rPr>
          <w:b/>
        </w:rPr>
        <w:t>Zapísala:</w:t>
      </w:r>
    </w:p>
    <w:p w14:paraId="6A98E8F2" w14:textId="6FD76DCC" w:rsidR="0080654D" w:rsidRDefault="00A9334F" w:rsidP="006C624E">
      <w:r>
        <w:t xml:space="preserve">Mgr. Janka </w:t>
      </w:r>
      <w:proofErr w:type="spellStart"/>
      <w:r>
        <w:t>Štefánková</w:t>
      </w:r>
      <w:proofErr w:type="spellEnd"/>
      <w:r w:rsidR="00E0638A">
        <w:tab/>
      </w:r>
      <w:r w:rsidR="00BA0B6E">
        <w:t xml:space="preserve">                    </w:t>
      </w:r>
      <w:r w:rsidR="004A533C">
        <w:t xml:space="preserve">      </w:t>
      </w:r>
      <w:r w:rsidR="00563238">
        <w:t xml:space="preserve">       </w:t>
      </w:r>
      <w:r w:rsidR="004A533C">
        <w:t xml:space="preserve">            </w:t>
      </w:r>
      <w:r w:rsidR="00E0638A">
        <w:t xml:space="preserve">.........................................  </w:t>
      </w:r>
    </w:p>
    <w:p w14:paraId="42D5FA4D" w14:textId="77777777" w:rsidR="00A2372C" w:rsidRDefault="00A2372C" w:rsidP="004D42C0">
      <w:pPr>
        <w:pStyle w:val="Zkladntext"/>
        <w:jc w:val="left"/>
      </w:pPr>
    </w:p>
    <w:p w14:paraId="51033966" w14:textId="77777777" w:rsidR="00B84552" w:rsidRDefault="00B84552" w:rsidP="004D42C0">
      <w:pPr>
        <w:pStyle w:val="Zkladntext"/>
        <w:jc w:val="left"/>
      </w:pPr>
    </w:p>
    <w:p w14:paraId="157E832D" w14:textId="1F5D79B9" w:rsidR="00E0638A" w:rsidRDefault="00563238" w:rsidP="0080654D">
      <w:pPr>
        <w:pStyle w:val="Zkladntext"/>
        <w:ind w:left="5664" w:firstLine="708"/>
        <w:jc w:val="left"/>
      </w:pPr>
      <w:r>
        <w:t xml:space="preserve">Marta </w:t>
      </w:r>
      <w:proofErr w:type="spellStart"/>
      <w:r>
        <w:t>Kunová</w:t>
      </w:r>
      <w:proofErr w:type="spellEnd"/>
      <w:r w:rsidR="00E0638A">
        <w:t xml:space="preserve">     </w:t>
      </w:r>
      <w:r w:rsidR="00E0638A">
        <w:tab/>
      </w:r>
      <w:r w:rsidR="00E0638A">
        <w:tab/>
      </w:r>
      <w:r w:rsidR="0080654D">
        <w:t xml:space="preserve"> </w:t>
      </w:r>
      <w:r w:rsidR="00E0638A">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6F597" w14:textId="77777777" w:rsidR="0091748C" w:rsidRDefault="0091748C" w:rsidP="00CE0A94">
      <w:r>
        <w:separator/>
      </w:r>
    </w:p>
  </w:endnote>
  <w:endnote w:type="continuationSeparator" w:id="0">
    <w:p w14:paraId="0BF55C11" w14:textId="77777777" w:rsidR="0091748C" w:rsidRDefault="0091748C"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0CF75" w14:textId="77777777" w:rsidR="0091748C" w:rsidRDefault="0091748C" w:rsidP="00CE0A94">
      <w:r>
        <w:separator/>
      </w:r>
    </w:p>
  </w:footnote>
  <w:footnote w:type="continuationSeparator" w:id="0">
    <w:p w14:paraId="2092620E" w14:textId="77777777" w:rsidR="0091748C" w:rsidRDefault="0091748C" w:rsidP="00CE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767"/>
    <w:multiLevelType w:val="hybridMultilevel"/>
    <w:tmpl w:val="B25E7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56DBE"/>
    <w:multiLevelType w:val="hybridMultilevel"/>
    <w:tmpl w:val="DBA015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392021"/>
    <w:multiLevelType w:val="hybridMultilevel"/>
    <w:tmpl w:val="409C1D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BE00D5"/>
    <w:multiLevelType w:val="hybridMultilevel"/>
    <w:tmpl w:val="60AE5E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F17EB7"/>
    <w:multiLevelType w:val="hybridMultilevel"/>
    <w:tmpl w:val="1B76E2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D3406C"/>
    <w:multiLevelType w:val="hybridMultilevel"/>
    <w:tmpl w:val="57ACB9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7" w15:restartNumberingAfterBreak="0">
    <w:nsid w:val="2B4373BD"/>
    <w:multiLevelType w:val="hybridMultilevel"/>
    <w:tmpl w:val="B25E7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18593C"/>
    <w:multiLevelType w:val="hybridMultilevel"/>
    <w:tmpl w:val="DBA015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D926594"/>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0" w15:restartNumberingAfterBreak="0">
    <w:nsid w:val="67A44533"/>
    <w:multiLevelType w:val="hybridMultilevel"/>
    <w:tmpl w:val="C654FC5E"/>
    <w:lvl w:ilvl="0" w:tplc="3C62EBE6">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AEA6AF7"/>
    <w:multiLevelType w:val="hybridMultilevel"/>
    <w:tmpl w:val="E50CB7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595CC9"/>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3" w15:restartNumberingAfterBreak="0">
    <w:nsid w:val="6D94120E"/>
    <w:multiLevelType w:val="hybridMultilevel"/>
    <w:tmpl w:val="409C1D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A3F2171"/>
    <w:multiLevelType w:val="hybridMultilevel"/>
    <w:tmpl w:val="01FC9E72"/>
    <w:lvl w:ilvl="0" w:tplc="FFFFFFFF">
      <w:numFmt w:val="decimal"/>
      <w:lvlText w:val=""/>
      <w:lvlJc w:val="left"/>
      <w:pPr>
        <w:tabs>
          <w:tab w:val="num" w:pos="360"/>
        </w:tabs>
        <w:ind w:left="360" w:hanging="360"/>
      </w:pPr>
      <w:rPr>
        <w:rFonts w:ascii="Symbol" w:hAnsi="Symbol" w:hint="default"/>
      </w:rPr>
    </w:lvl>
    <w:lvl w:ilvl="1" w:tplc="FFFFFFFF">
      <w:numFmt w:val="decimal"/>
      <w:lvlText w:val="-"/>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numFmt w:val="decimal"/>
      <w:lvlText w:val=""/>
      <w:lvlJc w:val="left"/>
      <w:pPr>
        <w:tabs>
          <w:tab w:val="num" w:pos="2880"/>
        </w:tabs>
        <w:ind w:left="2880" w:hanging="360"/>
      </w:pPr>
      <w:rPr>
        <w:rFonts w:ascii="Symbol" w:hAnsi="Symbol" w:hint="default"/>
      </w:rPr>
    </w:lvl>
    <w:lvl w:ilvl="4" w:tplc="FFFFFFFF">
      <w:numFmt w:val="decimal"/>
      <w:lvlText w:val="o"/>
      <w:lvlJc w:val="left"/>
      <w:pPr>
        <w:tabs>
          <w:tab w:val="num" w:pos="3600"/>
        </w:tabs>
        <w:ind w:left="3600" w:hanging="360"/>
      </w:pPr>
      <w:rPr>
        <w:rFonts w:ascii="Courier New" w:hAnsi="Courier New" w:cs="Courier New" w:hint="default"/>
      </w:rPr>
    </w:lvl>
    <w:lvl w:ilvl="5" w:tplc="FFFFFFFF">
      <w:numFmt w:val="decimal"/>
      <w:lvlText w:val=""/>
      <w:lvlJc w:val="left"/>
      <w:pPr>
        <w:tabs>
          <w:tab w:val="num" w:pos="4320"/>
        </w:tabs>
        <w:ind w:left="4320" w:hanging="360"/>
      </w:pPr>
      <w:rPr>
        <w:rFonts w:ascii="Wingdings" w:hAnsi="Wingdings" w:hint="default"/>
      </w:rPr>
    </w:lvl>
    <w:lvl w:ilvl="6" w:tplc="FFFFFFFF">
      <w:numFmt w:val="decimal"/>
      <w:lvlText w:val=""/>
      <w:lvlJc w:val="left"/>
      <w:pPr>
        <w:tabs>
          <w:tab w:val="num" w:pos="5040"/>
        </w:tabs>
        <w:ind w:left="5040" w:hanging="360"/>
      </w:pPr>
      <w:rPr>
        <w:rFonts w:ascii="Symbol" w:hAnsi="Symbol" w:hint="default"/>
      </w:rPr>
    </w:lvl>
    <w:lvl w:ilvl="7" w:tplc="FFFFFFFF">
      <w:numFmt w:val="decimal"/>
      <w:lvlText w:val="o"/>
      <w:lvlJc w:val="left"/>
      <w:pPr>
        <w:tabs>
          <w:tab w:val="num" w:pos="5760"/>
        </w:tabs>
        <w:ind w:left="5760" w:hanging="360"/>
      </w:pPr>
      <w:rPr>
        <w:rFonts w:ascii="Courier New" w:hAnsi="Courier New" w:cs="Courier New" w:hint="default"/>
      </w:rPr>
    </w:lvl>
    <w:lvl w:ilvl="8" w:tplc="FFFFFFFF">
      <w:numFmt w:val="decimal"/>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4"/>
  </w:num>
  <w:num w:numId="4">
    <w:abstractNumId w:val="3"/>
  </w:num>
  <w:num w:numId="5">
    <w:abstractNumId w:val="10"/>
  </w:num>
  <w:num w:numId="6">
    <w:abstractNumId w:val="9"/>
  </w:num>
  <w:num w:numId="7">
    <w:abstractNumId w:val="11"/>
  </w:num>
  <w:num w:numId="8">
    <w:abstractNumId w:val="1"/>
  </w:num>
  <w:num w:numId="9">
    <w:abstractNumId w:val="7"/>
  </w:num>
  <w:num w:numId="10">
    <w:abstractNumId w:val="12"/>
  </w:num>
  <w:num w:numId="11">
    <w:abstractNumId w:val="4"/>
  </w:num>
  <w:num w:numId="12">
    <w:abstractNumId w:val="0"/>
  </w:num>
  <w:num w:numId="13">
    <w:abstractNumId w:val="13"/>
  </w:num>
  <w:num w:numId="14">
    <w:abstractNumId w:val="2"/>
  </w:num>
  <w:num w:numId="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8A"/>
    <w:rsid w:val="00000DE8"/>
    <w:rsid w:val="000018EC"/>
    <w:rsid w:val="0000226F"/>
    <w:rsid w:val="00002E85"/>
    <w:rsid w:val="00005E9B"/>
    <w:rsid w:val="0000727D"/>
    <w:rsid w:val="00011939"/>
    <w:rsid w:val="00012D66"/>
    <w:rsid w:val="0001344C"/>
    <w:rsid w:val="0001708A"/>
    <w:rsid w:val="0002183D"/>
    <w:rsid w:val="00022441"/>
    <w:rsid w:val="0002352F"/>
    <w:rsid w:val="00025FB5"/>
    <w:rsid w:val="00027F7F"/>
    <w:rsid w:val="00031106"/>
    <w:rsid w:val="00031634"/>
    <w:rsid w:val="000318E9"/>
    <w:rsid w:val="000318FE"/>
    <w:rsid w:val="00031CCB"/>
    <w:rsid w:val="000338CA"/>
    <w:rsid w:val="000339B6"/>
    <w:rsid w:val="000417E9"/>
    <w:rsid w:val="00042DD7"/>
    <w:rsid w:val="00043293"/>
    <w:rsid w:val="000459E4"/>
    <w:rsid w:val="00046F2C"/>
    <w:rsid w:val="0005499C"/>
    <w:rsid w:val="000577A9"/>
    <w:rsid w:val="00060ECA"/>
    <w:rsid w:val="00063F73"/>
    <w:rsid w:val="000723D3"/>
    <w:rsid w:val="00072A9D"/>
    <w:rsid w:val="00072E35"/>
    <w:rsid w:val="00076B92"/>
    <w:rsid w:val="000804B3"/>
    <w:rsid w:val="00080D5E"/>
    <w:rsid w:val="00081305"/>
    <w:rsid w:val="00082A71"/>
    <w:rsid w:val="00082B3D"/>
    <w:rsid w:val="0008455C"/>
    <w:rsid w:val="000850D7"/>
    <w:rsid w:val="00086315"/>
    <w:rsid w:val="00091913"/>
    <w:rsid w:val="00091D69"/>
    <w:rsid w:val="00092BF3"/>
    <w:rsid w:val="000937B4"/>
    <w:rsid w:val="000A109D"/>
    <w:rsid w:val="000A13CA"/>
    <w:rsid w:val="000A1EB0"/>
    <w:rsid w:val="000A2204"/>
    <w:rsid w:val="000A2F65"/>
    <w:rsid w:val="000A37A9"/>
    <w:rsid w:val="000A5BE4"/>
    <w:rsid w:val="000A7021"/>
    <w:rsid w:val="000A7125"/>
    <w:rsid w:val="000B1D8A"/>
    <w:rsid w:val="000B4106"/>
    <w:rsid w:val="000B5F2B"/>
    <w:rsid w:val="000B62D0"/>
    <w:rsid w:val="000C1421"/>
    <w:rsid w:val="000C4320"/>
    <w:rsid w:val="000C4903"/>
    <w:rsid w:val="000D1377"/>
    <w:rsid w:val="000D1FE8"/>
    <w:rsid w:val="000D5321"/>
    <w:rsid w:val="000D579A"/>
    <w:rsid w:val="000D5BDE"/>
    <w:rsid w:val="000D6A61"/>
    <w:rsid w:val="000E4168"/>
    <w:rsid w:val="000E472E"/>
    <w:rsid w:val="000E6319"/>
    <w:rsid w:val="000E73AA"/>
    <w:rsid w:val="000F1483"/>
    <w:rsid w:val="000F149A"/>
    <w:rsid w:val="000F169B"/>
    <w:rsid w:val="000F6626"/>
    <w:rsid w:val="00103A00"/>
    <w:rsid w:val="00107951"/>
    <w:rsid w:val="00110034"/>
    <w:rsid w:val="00110DEE"/>
    <w:rsid w:val="00112B6A"/>
    <w:rsid w:val="001136EE"/>
    <w:rsid w:val="0012095E"/>
    <w:rsid w:val="00120D81"/>
    <w:rsid w:val="00130DBF"/>
    <w:rsid w:val="00131B83"/>
    <w:rsid w:val="001320D0"/>
    <w:rsid w:val="00134175"/>
    <w:rsid w:val="001355F7"/>
    <w:rsid w:val="00136790"/>
    <w:rsid w:val="00140309"/>
    <w:rsid w:val="001403CB"/>
    <w:rsid w:val="001404DB"/>
    <w:rsid w:val="0014095D"/>
    <w:rsid w:val="00140D00"/>
    <w:rsid w:val="00140E1C"/>
    <w:rsid w:val="00142D28"/>
    <w:rsid w:val="00151682"/>
    <w:rsid w:val="0015335D"/>
    <w:rsid w:val="0015442D"/>
    <w:rsid w:val="00155A18"/>
    <w:rsid w:val="00157818"/>
    <w:rsid w:val="00157DE2"/>
    <w:rsid w:val="00160490"/>
    <w:rsid w:val="00160A6D"/>
    <w:rsid w:val="00163363"/>
    <w:rsid w:val="00163D89"/>
    <w:rsid w:val="00166A23"/>
    <w:rsid w:val="00170645"/>
    <w:rsid w:val="00172806"/>
    <w:rsid w:val="00174810"/>
    <w:rsid w:val="00175DB8"/>
    <w:rsid w:val="00177CB6"/>
    <w:rsid w:val="00180422"/>
    <w:rsid w:val="00180CE3"/>
    <w:rsid w:val="00181F9D"/>
    <w:rsid w:val="0018255A"/>
    <w:rsid w:val="00187145"/>
    <w:rsid w:val="00190CD5"/>
    <w:rsid w:val="00195E90"/>
    <w:rsid w:val="00195EA8"/>
    <w:rsid w:val="0019703D"/>
    <w:rsid w:val="0019734B"/>
    <w:rsid w:val="001A467F"/>
    <w:rsid w:val="001A68E2"/>
    <w:rsid w:val="001A715C"/>
    <w:rsid w:val="001A79A2"/>
    <w:rsid w:val="001A7F12"/>
    <w:rsid w:val="001B0AB1"/>
    <w:rsid w:val="001C36FA"/>
    <w:rsid w:val="001C6C28"/>
    <w:rsid w:val="001C73B8"/>
    <w:rsid w:val="001D063D"/>
    <w:rsid w:val="001D39AF"/>
    <w:rsid w:val="001D3F5C"/>
    <w:rsid w:val="001D486E"/>
    <w:rsid w:val="001D70B9"/>
    <w:rsid w:val="001E5235"/>
    <w:rsid w:val="001E641F"/>
    <w:rsid w:val="001E783C"/>
    <w:rsid w:val="001F341A"/>
    <w:rsid w:val="001F527B"/>
    <w:rsid w:val="001F63DF"/>
    <w:rsid w:val="001F6AB3"/>
    <w:rsid w:val="00202503"/>
    <w:rsid w:val="0021044F"/>
    <w:rsid w:val="002132F8"/>
    <w:rsid w:val="00213884"/>
    <w:rsid w:val="00213A07"/>
    <w:rsid w:val="0021449E"/>
    <w:rsid w:val="00215523"/>
    <w:rsid w:val="00215E3F"/>
    <w:rsid w:val="00217B03"/>
    <w:rsid w:val="002202ED"/>
    <w:rsid w:val="00220C46"/>
    <w:rsid w:val="00222099"/>
    <w:rsid w:val="0022274A"/>
    <w:rsid w:val="00222CB9"/>
    <w:rsid w:val="00225792"/>
    <w:rsid w:val="00230D82"/>
    <w:rsid w:val="00232C25"/>
    <w:rsid w:val="00235FFE"/>
    <w:rsid w:val="002360B1"/>
    <w:rsid w:val="00242F41"/>
    <w:rsid w:val="00246D2D"/>
    <w:rsid w:val="00251021"/>
    <w:rsid w:val="002513A5"/>
    <w:rsid w:val="002513BF"/>
    <w:rsid w:val="00260110"/>
    <w:rsid w:val="00262260"/>
    <w:rsid w:val="00265567"/>
    <w:rsid w:val="002656B3"/>
    <w:rsid w:val="00265AAD"/>
    <w:rsid w:val="00266E85"/>
    <w:rsid w:val="00267AAC"/>
    <w:rsid w:val="00270E05"/>
    <w:rsid w:val="00273689"/>
    <w:rsid w:val="002736D0"/>
    <w:rsid w:val="00276BE4"/>
    <w:rsid w:val="002775DE"/>
    <w:rsid w:val="00277CE9"/>
    <w:rsid w:val="002858B7"/>
    <w:rsid w:val="002868D6"/>
    <w:rsid w:val="0028785C"/>
    <w:rsid w:val="002949E8"/>
    <w:rsid w:val="00296CB5"/>
    <w:rsid w:val="00296ECA"/>
    <w:rsid w:val="002A46D2"/>
    <w:rsid w:val="002A5459"/>
    <w:rsid w:val="002A6D2F"/>
    <w:rsid w:val="002A7367"/>
    <w:rsid w:val="002B0087"/>
    <w:rsid w:val="002B0D75"/>
    <w:rsid w:val="002B27A3"/>
    <w:rsid w:val="002B3D6C"/>
    <w:rsid w:val="002B7A2C"/>
    <w:rsid w:val="002C3141"/>
    <w:rsid w:val="002C345D"/>
    <w:rsid w:val="002C6D84"/>
    <w:rsid w:val="002D3912"/>
    <w:rsid w:val="002E1452"/>
    <w:rsid w:val="002E64AD"/>
    <w:rsid w:val="002F1CB5"/>
    <w:rsid w:val="002F28E2"/>
    <w:rsid w:val="002F505A"/>
    <w:rsid w:val="003048D6"/>
    <w:rsid w:val="00304BF3"/>
    <w:rsid w:val="00307BA3"/>
    <w:rsid w:val="0031218F"/>
    <w:rsid w:val="00312556"/>
    <w:rsid w:val="00313D61"/>
    <w:rsid w:val="003162E5"/>
    <w:rsid w:val="003173DD"/>
    <w:rsid w:val="003175CC"/>
    <w:rsid w:val="003227D3"/>
    <w:rsid w:val="00323C3C"/>
    <w:rsid w:val="003355BB"/>
    <w:rsid w:val="00335939"/>
    <w:rsid w:val="00336B0D"/>
    <w:rsid w:val="00336F41"/>
    <w:rsid w:val="003379E8"/>
    <w:rsid w:val="003434E3"/>
    <w:rsid w:val="00345F04"/>
    <w:rsid w:val="00350E5C"/>
    <w:rsid w:val="00352966"/>
    <w:rsid w:val="00353AD2"/>
    <w:rsid w:val="0035644D"/>
    <w:rsid w:val="00360183"/>
    <w:rsid w:val="003614CD"/>
    <w:rsid w:val="00361668"/>
    <w:rsid w:val="003658C6"/>
    <w:rsid w:val="00372995"/>
    <w:rsid w:val="00376E75"/>
    <w:rsid w:val="00380FE6"/>
    <w:rsid w:val="00382F1D"/>
    <w:rsid w:val="0038495F"/>
    <w:rsid w:val="0038757C"/>
    <w:rsid w:val="00396C42"/>
    <w:rsid w:val="00397482"/>
    <w:rsid w:val="003A0B4B"/>
    <w:rsid w:val="003A24CC"/>
    <w:rsid w:val="003A2696"/>
    <w:rsid w:val="003A41B8"/>
    <w:rsid w:val="003A7961"/>
    <w:rsid w:val="003B05DC"/>
    <w:rsid w:val="003B42BB"/>
    <w:rsid w:val="003B42FF"/>
    <w:rsid w:val="003C043B"/>
    <w:rsid w:val="003C2DB9"/>
    <w:rsid w:val="003C6414"/>
    <w:rsid w:val="003C7336"/>
    <w:rsid w:val="003C738D"/>
    <w:rsid w:val="003D48E7"/>
    <w:rsid w:val="003D6889"/>
    <w:rsid w:val="003D7EB1"/>
    <w:rsid w:val="003E063C"/>
    <w:rsid w:val="003E235B"/>
    <w:rsid w:val="003E3654"/>
    <w:rsid w:val="003E3818"/>
    <w:rsid w:val="003E46C1"/>
    <w:rsid w:val="003E5A48"/>
    <w:rsid w:val="003E75AA"/>
    <w:rsid w:val="003F031C"/>
    <w:rsid w:val="004010C0"/>
    <w:rsid w:val="004019F3"/>
    <w:rsid w:val="00401C74"/>
    <w:rsid w:val="0040441B"/>
    <w:rsid w:val="00404B83"/>
    <w:rsid w:val="00404EDC"/>
    <w:rsid w:val="004204F0"/>
    <w:rsid w:val="0042256E"/>
    <w:rsid w:val="004234DA"/>
    <w:rsid w:val="00424155"/>
    <w:rsid w:val="00424BAA"/>
    <w:rsid w:val="004257A7"/>
    <w:rsid w:val="00430CB8"/>
    <w:rsid w:val="00431715"/>
    <w:rsid w:val="004348FC"/>
    <w:rsid w:val="004353AD"/>
    <w:rsid w:val="004371D9"/>
    <w:rsid w:val="00437EF8"/>
    <w:rsid w:val="0044259E"/>
    <w:rsid w:val="00442D00"/>
    <w:rsid w:val="004443EC"/>
    <w:rsid w:val="0044527D"/>
    <w:rsid w:val="00447EBD"/>
    <w:rsid w:val="0045060E"/>
    <w:rsid w:val="00452E5C"/>
    <w:rsid w:val="004610A1"/>
    <w:rsid w:val="004613B8"/>
    <w:rsid w:val="0046162E"/>
    <w:rsid w:val="0046238D"/>
    <w:rsid w:val="00463DDD"/>
    <w:rsid w:val="00465BF6"/>
    <w:rsid w:val="00467254"/>
    <w:rsid w:val="004676CD"/>
    <w:rsid w:val="00477F26"/>
    <w:rsid w:val="0048157E"/>
    <w:rsid w:val="00482034"/>
    <w:rsid w:val="0048223F"/>
    <w:rsid w:val="00482DF9"/>
    <w:rsid w:val="004856EF"/>
    <w:rsid w:val="00485E23"/>
    <w:rsid w:val="00487EE0"/>
    <w:rsid w:val="0049040C"/>
    <w:rsid w:val="00493BCD"/>
    <w:rsid w:val="00497F59"/>
    <w:rsid w:val="004A1FC0"/>
    <w:rsid w:val="004A246A"/>
    <w:rsid w:val="004A4667"/>
    <w:rsid w:val="004A508D"/>
    <w:rsid w:val="004A533C"/>
    <w:rsid w:val="004A6648"/>
    <w:rsid w:val="004B6D35"/>
    <w:rsid w:val="004C2CF3"/>
    <w:rsid w:val="004C3DF8"/>
    <w:rsid w:val="004C4CD6"/>
    <w:rsid w:val="004C4D50"/>
    <w:rsid w:val="004C5A9E"/>
    <w:rsid w:val="004C5DC2"/>
    <w:rsid w:val="004D1B11"/>
    <w:rsid w:val="004D1C6F"/>
    <w:rsid w:val="004D2D38"/>
    <w:rsid w:val="004D42C0"/>
    <w:rsid w:val="004D4CBA"/>
    <w:rsid w:val="004D68AA"/>
    <w:rsid w:val="004D720D"/>
    <w:rsid w:val="004D7426"/>
    <w:rsid w:val="004E081C"/>
    <w:rsid w:val="004E4489"/>
    <w:rsid w:val="004F0B74"/>
    <w:rsid w:val="004F451E"/>
    <w:rsid w:val="004F48FF"/>
    <w:rsid w:val="0050443A"/>
    <w:rsid w:val="00504F80"/>
    <w:rsid w:val="00506861"/>
    <w:rsid w:val="00507B94"/>
    <w:rsid w:val="00510A2B"/>
    <w:rsid w:val="005124FC"/>
    <w:rsid w:val="00524B45"/>
    <w:rsid w:val="0053236D"/>
    <w:rsid w:val="005328E0"/>
    <w:rsid w:val="005379D2"/>
    <w:rsid w:val="0054177F"/>
    <w:rsid w:val="0054473E"/>
    <w:rsid w:val="00544EA3"/>
    <w:rsid w:val="00547446"/>
    <w:rsid w:val="00550E0F"/>
    <w:rsid w:val="00552E68"/>
    <w:rsid w:val="00554A0E"/>
    <w:rsid w:val="0056018A"/>
    <w:rsid w:val="00560719"/>
    <w:rsid w:val="00561B2E"/>
    <w:rsid w:val="00561D0A"/>
    <w:rsid w:val="0056221A"/>
    <w:rsid w:val="00563238"/>
    <w:rsid w:val="00563DE1"/>
    <w:rsid w:val="00566B08"/>
    <w:rsid w:val="0056791B"/>
    <w:rsid w:val="0057048C"/>
    <w:rsid w:val="0057329A"/>
    <w:rsid w:val="005747EB"/>
    <w:rsid w:val="00576155"/>
    <w:rsid w:val="00576665"/>
    <w:rsid w:val="0058064A"/>
    <w:rsid w:val="00581D3A"/>
    <w:rsid w:val="00582953"/>
    <w:rsid w:val="00586E88"/>
    <w:rsid w:val="00590364"/>
    <w:rsid w:val="00593058"/>
    <w:rsid w:val="00597E9D"/>
    <w:rsid w:val="005A0335"/>
    <w:rsid w:val="005A0C76"/>
    <w:rsid w:val="005A105E"/>
    <w:rsid w:val="005A4643"/>
    <w:rsid w:val="005B0101"/>
    <w:rsid w:val="005B2AA5"/>
    <w:rsid w:val="005C04FA"/>
    <w:rsid w:val="005C1B6E"/>
    <w:rsid w:val="005C3BC3"/>
    <w:rsid w:val="005C6E9C"/>
    <w:rsid w:val="005C73B0"/>
    <w:rsid w:val="005D381D"/>
    <w:rsid w:val="005D3C0B"/>
    <w:rsid w:val="005D66FA"/>
    <w:rsid w:val="005E1E44"/>
    <w:rsid w:val="005E2730"/>
    <w:rsid w:val="005E5389"/>
    <w:rsid w:val="006034DA"/>
    <w:rsid w:val="0060428E"/>
    <w:rsid w:val="00604917"/>
    <w:rsid w:val="00610CE3"/>
    <w:rsid w:val="0061537E"/>
    <w:rsid w:val="00617198"/>
    <w:rsid w:val="00617A57"/>
    <w:rsid w:val="00620607"/>
    <w:rsid w:val="006208BB"/>
    <w:rsid w:val="0062193C"/>
    <w:rsid w:val="0062287D"/>
    <w:rsid w:val="006232A8"/>
    <w:rsid w:val="00625019"/>
    <w:rsid w:val="006251EF"/>
    <w:rsid w:val="006254D6"/>
    <w:rsid w:val="0064124E"/>
    <w:rsid w:val="00644BC9"/>
    <w:rsid w:val="006476FA"/>
    <w:rsid w:val="00647972"/>
    <w:rsid w:val="00651976"/>
    <w:rsid w:val="00652346"/>
    <w:rsid w:val="006525ED"/>
    <w:rsid w:val="00653245"/>
    <w:rsid w:val="00653364"/>
    <w:rsid w:val="00653F57"/>
    <w:rsid w:val="0065585E"/>
    <w:rsid w:val="0065706E"/>
    <w:rsid w:val="00657309"/>
    <w:rsid w:val="0065794F"/>
    <w:rsid w:val="00673630"/>
    <w:rsid w:val="006745BC"/>
    <w:rsid w:val="00674A57"/>
    <w:rsid w:val="0067754E"/>
    <w:rsid w:val="006805D1"/>
    <w:rsid w:val="00682B47"/>
    <w:rsid w:val="00683E5B"/>
    <w:rsid w:val="00685D19"/>
    <w:rsid w:val="00686C2D"/>
    <w:rsid w:val="00686D01"/>
    <w:rsid w:val="00687835"/>
    <w:rsid w:val="00691DB8"/>
    <w:rsid w:val="006941BA"/>
    <w:rsid w:val="00694744"/>
    <w:rsid w:val="00695C48"/>
    <w:rsid w:val="006966BF"/>
    <w:rsid w:val="00696E55"/>
    <w:rsid w:val="00697D0E"/>
    <w:rsid w:val="006A0DDF"/>
    <w:rsid w:val="006A3161"/>
    <w:rsid w:val="006A34B8"/>
    <w:rsid w:val="006A5E9A"/>
    <w:rsid w:val="006B5E5D"/>
    <w:rsid w:val="006B6015"/>
    <w:rsid w:val="006B6D67"/>
    <w:rsid w:val="006B7042"/>
    <w:rsid w:val="006B7163"/>
    <w:rsid w:val="006C247D"/>
    <w:rsid w:val="006C41FC"/>
    <w:rsid w:val="006C4877"/>
    <w:rsid w:val="006C614E"/>
    <w:rsid w:val="006C624E"/>
    <w:rsid w:val="006C6676"/>
    <w:rsid w:val="006C736F"/>
    <w:rsid w:val="006D37E3"/>
    <w:rsid w:val="006D4DFA"/>
    <w:rsid w:val="006D70D7"/>
    <w:rsid w:val="006D7D48"/>
    <w:rsid w:val="006E0347"/>
    <w:rsid w:val="006E03FD"/>
    <w:rsid w:val="006E0CD8"/>
    <w:rsid w:val="006E2A48"/>
    <w:rsid w:val="006E3B07"/>
    <w:rsid w:val="006F06F3"/>
    <w:rsid w:val="006F2B17"/>
    <w:rsid w:val="006F33C3"/>
    <w:rsid w:val="006F4BE5"/>
    <w:rsid w:val="00701558"/>
    <w:rsid w:val="00702806"/>
    <w:rsid w:val="00705874"/>
    <w:rsid w:val="00710DD3"/>
    <w:rsid w:val="007161E3"/>
    <w:rsid w:val="00720345"/>
    <w:rsid w:val="00721519"/>
    <w:rsid w:val="007228D0"/>
    <w:rsid w:val="00727922"/>
    <w:rsid w:val="00730713"/>
    <w:rsid w:val="007311F2"/>
    <w:rsid w:val="00735693"/>
    <w:rsid w:val="007438F2"/>
    <w:rsid w:val="007559C9"/>
    <w:rsid w:val="00760E77"/>
    <w:rsid w:val="00761823"/>
    <w:rsid w:val="00763877"/>
    <w:rsid w:val="007648E3"/>
    <w:rsid w:val="00764DD5"/>
    <w:rsid w:val="00765B69"/>
    <w:rsid w:val="00766D0E"/>
    <w:rsid w:val="007679E8"/>
    <w:rsid w:val="00767DFB"/>
    <w:rsid w:val="00772201"/>
    <w:rsid w:val="0077255B"/>
    <w:rsid w:val="0077520F"/>
    <w:rsid w:val="0077637A"/>
    <w:rsid w:val="00780E1F"/>
    <w:rsid w:val="00781939"/>
    <w:rsid w:val="00784F57"/>
    <w:rsid w:val="00787F37"/>
    <w:rsid w:val="00791162"/>
    <w:rsid w:val="007913C4"/>
    <w:rsid w:val="007918D9"/>
    <w:rsid w:val="0079532A"/>
    <w:rsid w:val="007A16DA"/>
    <w:rsid w:val="007A6435"/>
    <w:rsid w:val="007A6890"/>
    <w:rsid w:val="007A736B"/>
    <w:rsid w:val="007B12E0"/>
    <w:rsid w:val="007B4014"/>
    <w:rsid w:val="007B4583"/>
    <w:rsid w:val="007B646A"/>
    <w:rsid w:val="007B6A4D"/>
    <w:rsid w:val="007B6D6C"/>
    <w:rsid w:val="007C08C7"/>
    <w:rsid w:val="007C1588"/>
    <w:rsid w:val="007C1609"/>
    <w:rsid w:val="007C1D86"/>
    <w:rsid w:val="007C5277"/>
    <w:rsid w:val="007D0B30"/>
    <w:rsid w:val="007D2FF7"/>
    <w:rsid w:val="007D487C"/>
    <w:rsid w:val="007E17AA"/>
    <w:rsid w:val="007E3B66"/>
    <w:rsid w:val="007E51EC"/>
    <w:rsid w:val="007E7B3F"/>
    <w:rsid w:val="007F1CA7"/>
    <w:rsid w:val="007F2D4C"/>
    <w:rsid w:val="007F65CF"/>
    <w:rsid w:val="00800F39"/>
    <w:rsid w:val="00803949"/>
    <w:rsid w:val="00804D73"/>
    <w:rsid w:val="00804DAB"/>
    <w:rsid w:val="00804F66"/>
    <w:rsid w:val="00806252"/>
    <w:rsid w:val="0080654D"/>
    <w:rsid w:val="00810768"/>
    <w:rsid w:val="00810A77"/>
    <w:rsid w:val="00813659"/>
    <w:rsid w:val="00815F6B"/>
    <w:rsid w:val="00817138"/>
    <w:rsid w:val="008205AD"/>
    <w:rsid w:val="008209D5"/>
    <w:rsid w:val="00821504"/>
    <w:rsid w:val="00823947"/>
    <w:rsid w:val="00824923"/>
    <w:rsid w:val="008304DF"/>
    <w:rsid w:val="00836323"/>
    <w:rsid w:val="00837480"/>
    <w:rsid w:val="00837801"/>
    <w:rsid w:val="00841067"/>
    <w:rsid w:val="00841203"/>
    <w:rsid w:val="008418E4"/>
    <w:rsid w:val="008418E9"/>
    <w:rsid w:val="00841DD4"/>
    <w:rsid w:val="00844512"/>
    <w:rsid w:val="00855094"/>
    <w:rsid w:val="00855157"/>
    <w:rsid w:val="008560F6"/>
    <w:rsid w:val="00865A47"/>
    <w:rsid w:val="00867A13"/>
    <w:rsid w:val="00870C0F"/>
    <w:rsid w:val="0087266D"/>
    <w:rsid w:val="00873DEB"/>
    <w:rsid w:val="008740AE"/>
    <w:rsid w:val="008768A2"/>
    <w:rsid w:val="008862D2"/>
    <w:rsid w:val="00890815"/>
    <w:rsid w:val="008959B3"/>
    <w:rsid w:val="00896570"/>
    <w:rsid w:val="00896E3F"/>
    <w:rsid w:val="008A30F7"/>
    <w:rsid w:val="008A7B9B"/>
    <w:rsid w:val="008B3470"/>
    <w:rsid w:val="008B411C"/>
    <w:rsid w:val="008C3350"/>
    <w:rsid w:val="008C41F9"/>
    <w:rsid w:val="008C6245"/>
    <w:rsid w:val="008D4754"/>
    <w:rsid w:val="008E181A"/>
    <w:rsid w:val="008E2966"/>
    <w:rsid w:val="008E2D1C"/>
    <w:rsid w:val="008E3FA2"/>
    <w:rsid w:val="008F1D1F"/>
    <w:rsid w:val="008F20F1"/>
    <w:rsid w:val="008F67A2"/>
    <w:rsid w:val="009005AD"/>
    <w:rsid w:val="00906E6F"/>
    <w:rsid w:val="00910E19"/>
    <w:rsid w:val="00911752"/>
    <w:rsid w:val="0091239E"/>
    <w:rsid w:val="0091748C"/>
    <w:rsid w:val="009211CF"/>
    <w:rsid w:val="0092472B"/>
    <w:rsid w:val="00931B77"/>
    <w:rsid w:val="00933ED8"/>
    <w:rsid w:val="0094054E"/>
    <w:rsid w:val="0094198C"/>
    <w:rsid w:val="00951226"/>
    <w:rsid w:val="00953490"/>
    <w:rsid w:val="00954DE7"/>
    <w:rsid w:val="00955933"/>
    <w:rsid w:val="00957EC9"/>
    <w:rsid w:val="009610B2"/>
    <w:rsid w:val="0096259B"/>
    <w:rsid w:val="0097092C"/>
    <w:rsid w:val="00970BFE"/>
    <w:rsid w:val="009714D9"/>
    <w:rsid w:val="0097191D"/>
    <w:rsid w:val="00974AEB"/>
    <w:rsid w:val="00974E6D"/>
    <w:rsid w:val="0097718D"/>
    <w:rsid w:val="00981871"/>
    <w:rsid w:val="00982676"/>
    <w:rsid w:val="0098480B"/>
    <w:rsid w:val="009865F8"/>
    <w:rsid w:val="00987C33"/>
    <w:rsid w:val="00994DE0"/>
    <w:rsid w:val="009A5335"/>
    <w:rsid w:val="009A7946"/>
    <w:rsid w:val="009B0E3C"/>
    <w:rsid w:val="009B4275"/>
    <w:rsid w:val="009B5D77"/>
    <w:rsid w:val="009B5F1B"/>
    <w:rsid w:val="009B7B8B"/>
    <w:rsid w:val="009C01B7"/>
    <w:rsid w:val="009C3F39"/>
    <w:rsid w:val="009C5394"/>
    <w:rsid w:val="009D039D"/>
    <w:rsid w:val="009D04E6"/>
    <w:rsid w:val="009D4E5E"/>
    <w:rsid w:val="009D7D44"/>
    <w:rsid w:val="009D7E2F"/>
    <w:rsid w:val="009E0A68"/>
    <w:rsid w:val="009E209E"/>
    <w:rsid w:val="009E5F63"/>
    <w:rsid w:val="009F06C5"/>
    <w:rsid w:val="009F49A3"/>
    <w:rsid w:val="009F5CE4"/>
    <w:rsid w:val="00A01203"/>
    <w:rsid w:val="00A015C6"/>
    <w:rsid w:val="00A02FD3"/>
    <w:rsid w:val="00A03658"/>
    <w:rsid w:val="00A07EB3"/>
    <w:rsid w:val="00A10CE8"/>
    <w:rsid w:val="00A138EC"/>
    <w:rsid w:val="00A13FF9"/>
    <w:rsid w:val="00A1610A"/>
    <w:rsid w:val="00A16998"/>
    <w:rsid w:val="00A200F3"/>
    <w:rsid w:val="00A2372C"/>
    <w:rsid w:val="00A24FF5"/>
    <w:rsid w:val="00A33923"/>
    <w:rsid w:val="00A35E91"/>
    <w:rsid w:val="00A53C88"/>
    <w:rsid w:val="00A54634"/>
    <w:rsid w:val="00A548A2"/>
    <w:rsid w:val="00A55761"/>
    <w:rsid w:val="00A62DAA"/>
    <w:rsid w:val="00A64D88"/>
    <w:rsid w:val="00A65CF6"/>
    <w:rsid w:val="00A66147"/>
    <w:rsid w:val="00A66A22"/>
    <w:rsid w:val="00A674F3"/>
    <w:rsid w:val="00A6774E"/>
    <w:rsid w:val="00A70E7B"/>
    <w:rsid w:val="00A72381"/>
    <w:rsid w:val="00A74244"/>
    <w:rsid w:val="00A75B57"/>
    <w:rsid w:val="00A82DD7"/>
    <w:rsid w:val="00A83718"/>
    <w:rsid w:val="00A8732F"/>
    <w:rsid w:val="00A9022F"/>
    <w:rsid w:val="00A9334F"/>
    <w:rsid w:val="00A9717B"/>
    <w:rsid w:val="00AA12E4"/>
    <w:rsid w:val="00AA1CC5"/>
    <w:rsid w:val="00AA4DBB"/>
    <w:rsid w:val="00AB32FC"/>
    <w:rsid w:val="00AB3BA0"/>
    <w:rsid w:val="00AC60B3"/>
    <w:rsid w:val="00AD21E9"/>
    <w:rsid w:val="00AD6923"/>
    <w:rsid w:val="00AE0B40"/>
    <w:rsid w:val="00AE1F2E"/>
    <w:rsid w:val="00AE38B3"/>
    <w:rsid w:val="00AE3DE7"/>
    <w:rsid w:val="00AE5A59"/>
    <w:rsid w:val="00AE68F4"/>
    <w:rsid w:val="00AF42E2"/>
    <w:rsid w:val="00AF5148"/>
    <w:rsid w:val="00B0218C"/>
    <w:rsid w:val="00B041B6"/>
    <w:rsid w:val="00B102B7"/>
    <w:rsid w:val="00B11C04"/>
    <w:rsid w:val="00B129BC"/>
    <w:rsid w:val="00B12BEC"/>
    <w:rsid w:val="00B14D45"/>
    <w:rsid w:val="00B15765"/>
    <w:rsid w:val="00B16477"/>
    <w:rsid w:val="00B16F71"/>
    <w:rsid w:val="00B2218D"/>
    <w:rsid w:val="00B229D6"/>
    <w:rsid w:val="00B231B4"/>
    <w:rsid w:val="00B2536F"/>
    <w:rsid w:val="00B25A09"/>
    <w:rsid w:val="00B34D71"/>
    <w:rsid w:val="00B3597E"/>
    <w:rsid w:val="00B3758A"/>
    <w:rsid w:val="00B45B74"/>
    <w:rsid w:val="00B462D2"/>
    <w:rsid w:val="00B51E5C"/>
    <w:rsid w:val="00B54C60"/>
    <w:rsid w:val="00B56804"/>
    <w:rsid w:val="00B56A06"/>
    <w:rsid w:val="00B609E5"/>
    <w:rsid w:val="00B620F0"/>
    <w:rsid w:val="00B6665C"/>
    <w:rsid w:val="00B66759"/>
    <w:rsid w:val="00B710FE"/>
    <w:rsid w:val="00B719BB"/>
    <w:rsid w:val="00B722E5"/>
    <w:rsid w:val="00B763FD"/>
    <w:rsid w:val="00B776FA"/>
    <w:rsid w:val="00B83304"/>
    <w:rsid w:val="00B83D7E"/>
    <w:rsid w:val="00B84552"/>
    <w:rsid w:val="00B866DA"/>
    <w:rsid w:val="00B8751A"/>
    <w:rsid w:val="00B908BA"/>
    <w:rsid w:val="00B91171"/>
    <w:rsid w:val="00B912C8"/>
    <w:rsid w:val="00B9783F"/>
    <w:rsid w:val="00BA0B6E"/>
    <w:rsid w:val="00BA385D"/>
    <w:rsid w:val="00BB06D8"/>
    <w:rsid w:val="00BB2804"/>
    <w:rsid w:val="00BC26FC"/>
    <w:rsid w:val="00BC29DC"/>
    <w:rsid w:val="00BC2A14"/>
    <w:rsid w:val="00BC2AD4"/>
    <w:rsid w:val="00BC4F19"/>
    <w:rsid w:val="00BD0F3A"/>
    <w:rsid w:val="00BD6551"/>
    <w:rsid w:val="00BD72AD"/>
    <w:rsid w:val="00BE52EE"/>
    <w:rsid w:val="00BE64FE"/>
    <w:rsid w:val="00BF7FE0"/>
    <w:rsid w:val="00C01E46"/>
    <w:rsid w:val="00C11DA9"/>
    <w:rsid w:val="00C23C26"/>
    <w:rsid w:val="00C24185"/>
    <w:rsid w:val="00C26B62"/>
    <w:rsid w:val="00C31EA9"/>
    <w:rsid w:val="00C327E7"/>
    <w:rsid w:val="00C36626"/>
    <w:rsid w:val="00C455A3"/>
    <w:rsid w:val="00C47FC8"/>
    <w:rsid w:val="00C517AF"/>
    <w:rsid w:val="00C51BB0"/>
    <w:rsid w:val="00C51FE8"/>
    <w:rsid w:val="00C53B7F"/>
    <w:rsid w:val="00C62956"/>
    <w:rsid w:val="00C67BC4"/>
    <w:rsid w:val="00C71253"/>
    <w:rsid w:val="00C71365"/>
    <w:rsid w:val="00C72990"/>
    <w:rsid w:val="00C73F87"/>
    <w:rsid w:val="00C75176"/>
    <w:rsid w:val="00C75380"/>
    <w:rsid w:val="00C762FA"/>
    <w:rsid w:val="00C8174D"/>
    <w:rsid w:val="00C817B8"/>
    <w:rsid w:val="00C83973"/>
    <w:rsid w:val="00C83DA2"/>
    <w:rsid w:val="00C840CE"/>
    <w:rsid w:val="00C94D36"/>
    <w:rsid w:val="00C96267"/>
    <w:rsid w:val="00C96A69"/>
    <w:rsid w:val="00CA414F"/>
    <w:rsid w:val="00CB2A1E"/>
    <w:rsid w:val="00CB4E56"/>
    <w:rsid w:val="00CB5479"/>
    <w:rsid w:val="00CB6A39"/>
    <w:rsid w:val="00CC4BCD"/>
    <w:rsid w:val="00CC56CA"/>
    <w:rsid w:val="00CC7B15"/>
    <w:rsid w:val="00CD4640"/>
    <w:rsid w:val="00CD4EA0"/>
    <w:rsid w:val="00CD5B42"/>
    <w:rsid w:val="00CE024F"/>
    <w:rsid w:val="00CE0A94"/>
    <w:rsid w:val="00CE2D73"/>
    <w:rsid w:val="00CE2D7C"/>
    <w:rsid w:val="00CE2E58"/>
    <w:rsid w:val="00CE39AA"/>
    <w:rsid w:val="00CE4C61"/>
    <w:rsid w:val="00CF3B7B"/>
    <w:rsid w:val="00D00E09"/>
    <w:rsid w:val="00D018CF"/>
    <w:rsid w:val="00D02C3A"/>
    <w:rsid w:val="00D030DF"/>
    <w:rsid w:val="00D05B4F"/>
    <w:rsid w:val="00D069CE"/>
    <w:rsid w:val="00D124B3"/>
    <w:rsid w:val="00D12CC3"/>
    <w:rsid w:val="00D147A2"/>
    <w:rsid w:val="00D15121"/>
    <w:rsid w:val="00D201A4"/>
    <w:rsid w:val="00D21500"/>
    <w:rsid w:val="00D230E8"/>
    <w:rsid w:val="00D25C93"/>
    <w:rsid w:val="00D279B8"/>
    <w:rsid w:val="00D316B8"/>
    <w:rsid w:val="00D34154"/>
    <w:rsid w:val="00D343CF"/>
    <w:rsid w:val="00D34B69"/>
    <w:rsid w:val="00D34B7E"/>
    <w:rsid w:val="00D375F3"/>
    <w:rsid w:val="00D44380"/>
    <w:rsid w:val="00D45A14"/>
    <w:rsid w:val="00D46675"/>
    <w:rsid w:val="00D50F0B"/>
    <w:rsid w:val="00D5342E"/>
    <w:rsid w:val="00D61EE2"/>
    <w:rsid w:val="00D702E7"/>
    <w:rsid w:val="00D7057C"/>
    <w:rsid w:val="00D71511"/>
    <w:rsid w:val="00D73C6A"/>
    <w:rsid w:val="00D830AC"/>
    <w:rsid w:val="00D83DB9"/>
    <w:rsid w:val="00D857CA"/>
    <w:rsid w:val="00D862D6"/>
    <w:rsid w:val="00D86C18"/>
    <w:rsid w:val="00D87865"/>
    <w:rsid w:val="00D87BD8"/>
    <w:rsid w:val="00D90ADC"/>
    <w:rsid w:val="00D92FD6"/>
    <w:rsid w:val="00D95783"/>
    <w:rsid w:val="00DA11F8"/>
    <w:rsid w:val="00DA53AF"/>
    <w:rsid w:val="00DA701F"/>
    <w:rsid w:val="00DB1A57"/>
    <w:rsid w:val="00DB2443"/>
    <w:rsid w:val="00DB3BB2"/>
    <w:rsid w:val="00DC2889"/>
    <w:rsid w:val="00DC4CA3"/>
    <w:rsid w:val="00DC6A8D"/>
    <w:rsid w:val="00DD263D"/>
    <w:rsid w:val="00DD4CB9"/>
    <w:rsid w:val="00DE4C1D"/>
    <w:rsid w:val="00DE5285"/>
    <w:rsid w:val="00DE5752"/>
    <w:rsid w:val="00DF14ED"/>
    <w:rsid w:val="00DF220B"/>
    <w:rsid w:val="00DF2D3A"/>
    <w:rsid w:val="00E00BE3"/>
    <w:rsid w:val="00E01CDA"/>
    <w:rsid w:val="00E0540D"/>
    <w:rsid w:val="00E0638A"/>
    <w:rsid w:val="00E063A1"/>
    <w:rsid w:val="00E0708B"/>
    <w:rsid w:val="00E10203"/>
    <w:rsid w:val="00E10849"/>
    <w:rsid w:val="00E1357A"/>
    <w:rsid w:val="00E15290"/>
    <w:rsid w:val="00E1649B"/>
    <w:rsid w:val="00E1798A"/>
    <w:rsid w:val="00E17C78"/>
    <w:rsid w:val="00E17D6D"/>
    <w:rsid w:val="00E20A7D"/>
    <w:rsid w:val="00E2166B"/>
    <w:rsid w:val="00E217CC"/>
    <w:rsid w:val="00E217FB"/>
    <w:rsid w:val="00E22019"/>
    <w:rsid w:val="00E2367C"/>
    <w:rsid w:val="00E24FE8"/>
    <w:rsid w:val="00E25C4C"/>
    <w:rsid w:val="00E41F17"/>
    <w:rsid w:val="00E4457A"/>
    <w:rsid w:val="00E44A11"/>
    <w:rsid w:val="00E50FCC"/>
    <w:rsid w:val="00E5274E"/>
    <w:rsid w:val="00E52FCC"/>
    <w:rsid w:val="00E60139"/>
    <w:rsid w:val="00E6092C"/>
    <w:rsid w:val="00E610C8"/>
    <w:rsid w:val="00E624EB"/>
    <w:rsid w:val="00E62AB5"/>
    <w:rsid w:val="00E66C39"/>
    <w:rsid w:val="00E73196"/>
    <w:rsid w:val="00E765E5"/>
    <w:rsid w:val="00E771D1"/>
    <w:rsid w:val="00E804EB"/>
    <w:rsid w:val="00E813B3"/>
    <w:rsid w:val="00E82DF9"/>
    <w:rsid w:val="00E856A1"/>
    <w:rsid w:val="00E928D4"/>
    <w:rsid w:val="00E9341C"/>
    <w:rsid w:val="00E938FF"/>
    <w:rsid w:val="00E93F45"/>
    <w:rsid w:val="00E953E2"/>
    <w:rsid w:val="00E95628"/>
    <w:rsid w:val="00E96B71"/>
    <w:rsid w:val="00E96F93"/>
    <w:rsid w:val="00E9772B"/>
    <w:rsid w:val="00EA084D"/>
    <w:rsid w:val="00EA2E36"/>
    <w:rsid w:val="00EA5056"/>
    <w:rsid w:val="00EA5856"/>
    <w:rsid w:val="00EA601D"/>
    <w:rsid w:val="00EA6D0B"/>
    <w:rsid w:val="00EB0312"/>
    <w:rsid w:val="00EB2F44"/>
    <w:rsid w:val="00EB4642"/>
    <w:rsid w:val="00EB4E9A"/>
    <w:rsid w:val="00EB534F"/>
    <w:rsid w:val="00EB5690"/>
    <w:rsid w:val="00EB73FA"/>
    <w:rsid w:val="00EB7461"/>
    <w:rsid w:val="00EC273E"/>
    <w:rsid w:val="00EC7C9A"/>
    <w:rsid w:val="00ED26C7"/>
    <w:rsid w:val="00ED715B"/>
    <w:rsid w:val="00ED7629"/>
    <w:rsid w:val="00EE12C8"/>
    <w:rsid w:val="00EE2972"/>
    <w:rsid w:val="00EE2A60"/>
    <w:rsid w:val="00EE39DE"/>
    <w:rsid w:val="00EE4CD6"/>
    <w:rsid w:val="00EE6656"/>
    <w:rsid w:val="00EE6DAA"/>
    <w:rsid w:val="00EF2D81"/>
    <w:rsid w:val="00EF4239"/>
    <w:rsid w:val="00EF581D"/>
    <w:rsid w:val="00EF682E"/>
    <w:rsid w:val="00F0077C"/>
    <w:rsid w:val="00F01692"/>
    <w:rsid w:val="00F044B7"/>
    <w:rsid w:val="00F075CA"/>
    <w:rsid w:val="00F07D1D"/>
    <w:rsid w:val="00F10783"/>
    <w:rsid w:val="00F12651"/>
    <w:rsid w:val="00F1638E"/>
    <w:rsid w:val="00F170C7"/>
    <w:rsid w:val="00F17505"/>
    <w:rsid w:val="00F210F9"/>
    <w:rsid w:val="00F246BD"/>
    <w:rsid w:val="00F26015"/>
    <w:rsid w:val="00F27B1D"/>
    <w:rsid w:val="00F300A1"/>
    <w:rsid w:val="00F31464"/>
    <w:rsid w:val="00F31A92"/>
    <w:rsid w:val="00F35907"/>
    <w:rsid w:val="00F45C6C"/>
    <w:rsid w:val="00F45CC1"/>
    <w:rsid w:val="00F500D9"/>
    <w:rsid w:val="00F505FD"/>
    <w:rsid w:val="00F53FD4"/>
    <w:rsid w:val="00F5494A"/>
    <w:rsid w:val="00F55944"/>
    <w:rsid w:val="00F5630D"/>
    <w:rsid w:val="00F610C8"/>
    <w:rsid w:val="00F6577B"/>
    <w:rsid w:val="00F666D2"/>
    <w:rsid w:val="00F66D8B"/>
    <w:rsid w:val="00F66E22"/>
    <w:rsid w:val="00F6701C"/>
    <w:rsid w:val="00F700F4"/>
    <w:rsid w:val="00F714A9"/>
    <w:rsid w:val="00F715D7"/>
    <w:rsid w:val="00F72A3B"/>
    <w:rsid w:val="00F76A27"/>
    <w:rsid w:val="00F81A68"/>
    <w:rsid w:val="00F83509"/>
    <w:rsid w:val="00F856AE"/>
    <w:rsid w:val="00F8765F"/>
    <w:rsid w:val="00F928A6"/>
    <w:rsid w:val="00F9576A"/>
    <w:rsid w:val="00F96107"/>
    <w:rsid w:val="00F96F38"/>
    <w:rsid w:val="00F971FF"/>
    <w:rsid w:val="00FA1A9D"/>
    <w:rsid w:val="00FA287A"/>
    <w:rsid w:val="00FA3EA5"/>
    <w:rsid w:val="00FA418E"/>
    <w:rsid w:val="00FB0AA6"/>
    <w:rsid w:val="00FB26E7"/>
    <w:rsid w:val="00FC2B32"/>
    <w:rsid w:val="00FC70B0"/>
    <w:rsid w:val="00FD12E2"/>
    <w:rsid w:val="00FD18F6"/>
    <w:rsid w:val="00FD5272"/>
    <w:rsid w:val="00FD68FA"/>
    <w:rsid w:val="00FE12E9"/>
    <w:rsid w:val="00FE20FC"/>
    <w:rsid w:val="00FE36C9"/>
    <w:rsid w:val="00FE6072"/>
    <w:rsid w:val="00FF0715"/>
    <w:rsid w:val="00FF1078"/>
    <w:rsid w:val="00FF3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94DF1ED1-1547-48E6-911C-2C265A0B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F6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9561">
      <w:bodyDiv w:val="1"/>
      <w:marLeft w:val="0"/>
      <w:marRight w:val="0"/>
      <w:marTop w:val="0"/>
      <w:marBottom w:val="0"/>
      <w:divBdr>
        <w:top w:val="none" w:sz="0" w:space="0" w:color="auto"/>
        <w:left w:val="none" w:sz="0" w:space="0" w:color="auto"/>
        <w:bottom w:val="none" w:sz="0" w:space="0" w:color="auto"/>
        <w:right w:val="none" w:sz="0" w:space="0" w:color="auto"/>
      </w:divBdr>
    </w:div>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558976134">
      <w:bodyDiv w:val="1"/>
      <w:marLeft w:val="0"/>
      <w:marRight w:val="0"/>
      <w:marTop w:val="0"/>
      <w:marBottom w:val="0"/>
      <w:divBdr>
        <w:top w:val="none" w:sz="0" w:space="0" w:color="auto"/>
        <w:left w:val="none" w:sz="0" w:space="0" w:color="auto"/>
        <w:bottom w:val="none" w:sz="0" w:space="0" w:color="auto"/>
        <w:right w:val="none" w:sz="0" w:space="0" w:color="auto"/>
      </w:divBdr>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01725811">
      <w:bodyDiv w:val="1"/>
      <w:marLeft w:val="0"/>
      <w:marRight w:val="0"/>
      <w:marTop w:val="0"/>
      <w:marBottom w:val="0"/>
      <w:divBdr>
        <w:top w:val="none" w:sz="0" w:space="0" w:color="auto"/>
        <w:left w:val="none" w:sz="0" w:space="0" w:color="auto"/>
        <w:bottom w:val="none" w:sz="0" w:space="0" w:color="auto"/>
        <w:right w:val="none" w:sz="0" w:space="0" w:color="auto"/>
      </w:divBdr>
    </w:div>
    <w:div w:id="1817840765">
      <w:bodyDiv w:val="1"/>
      <w:marLeft w:val="0"/>
      <w:marRight w:val="0"/>
      <w:marTop w:val="0"/>
      <w:marBottom w:val="0"/>
      <w:divBdr>
        <w:top w:val="none" w:sz="0" w:space="0" w:color="auto"/>
        <w:left w:val="none" w:sz="0" w:space="0" w:color="auto"/>
        <w:bottom w:val="none" w:sz="0" w:space="0" w:color="auto"/>
        <w:right w:val="none" w:sz="0" w:space="0" w:color="auto"/>
      </w:divBdr>
    </w:div>
    <w:div w:id="1830633027">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193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6A17C-FDA2-4DFE-8083-0A908D63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2872</Words>
  <Characters>16376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ŠTEFÁNKOVÁ Janka</dc:creator>
  <cp:keywords/>
  <dc:description/>
  <cp:lastModifiedBy>ŠTEFÁNKOVÁ Janka</cp:lastModifiedBy>
  <cp:revision>2</cp:revision>
  <cp:lastPrinted>2025-06-18T12:35:00Z</cp:lastPrinted>
  <dcterms:created xsi:type="dcterms:W3CDTF">2025-06-27T10:12:00Z</dcterms:created>
  <dcterms:modified xsi:type="dcterms:W3CDTF">2025-06-27T10:12:00Z</dcterms:modified>
</cp:coreProperties>
</file>